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03" w:rsidRPr="00040583" w:rsidRDefault="000A3B03" w:rsidP="000A3B03">
      <w:pPr>
        <w:pStyle w:val="Default"/>
        <w:jc w:val="center"/>
        <w:rPr>
          <w:color w:val="auto"/>
        </w:rPr>
      </w:pPr>
      <w:r>
        <w:rPr>
          <w:b/>
          <w:bCs/>
          <w:color w:val="auto"/>
        </w:rPr>
        <w:t>FIESTA! with Elbio Barilari</w:t>
      </w:r>
      <w:r w:rsidRPr="00040583">
        <w:rPr>
          <w:b/>
          <w:bCs/>
          <w:color w:val="auto"/>
        </w:rPr>
        <w:t xml:space="preserve"> </w:t>
      </w:r>
    </w:p>
    <w:p w:rsidR="000A3B03" w:rsidRPr="00040583" w:rsidRDefault="000A3B03" w:rsidP="000A3B03">
      <w:pPr>
        <w:pStyle w:val="Default"/>
        <w:jc w:val="center"/>
        <w:rPr>
          <w:color w:val="auto"/>
        </w:rPr>
      </w:pPr>
      <w:r>
        <w:rPr>
          <w:color w:val="auto"/>
        </w:rPr>
        <w:t>Broadcast Schedule – Winter 2019</w:t>
      </w:r>
    </w:p>
    <w:p w:rsidR="000A3B03" w:rsidRDefault="000A3B03" w:rsidP="000A3B03">
      <w:pPr>
        <w:pStyle w:val="Default"/>
      </w:pPr>
    </w:p>
    <w:p w:rsidR="000A3B03" w:rsidRDefault="000A3B03" w:rsidP="000A3B03">
      <w:pPr>
        <w:pStyle w:val="Default"/>
      </w:pPr>
    </w:p>
    <w:p w:rsidR="000A3B03" w:rsidRPr="00FF4231" w:rsidRDefault="000A3B03" w:rsidP="000A3B03">
      <w:pPr>
        <w:pStyle w:val="Default"/>
        <w:rPr>
          <w:b/>
        </w:rPr>
      </w:pPr>
      <w:r>
        <w:rPr>
          <w:b/>
        </w:rPr>
        <w:t xml:space="preserve">PROGRAM #: </w:t>
      </w:r>
      <w:r>
        <w:rPr>
          <w:b/>
        </w:rPr>
        <w:tab/>
        <w:t>FST 18-41</w:t>
      </w:r>
    </w:p>
    <w:p w:rsidR="000A3B03" w:rsidRPr="00FF4231" w:rsidRDefault="000A3B03" w:rsidP="000A3B03">
      <w:pPr>
        <w:pStyle w:val="Default"/>
        <w:rPr>
          <w:b/>
        </w:rPr>
      </w:pPr>
      <w:r>
        <w:rPr>
          <w:b/>
        </w:rPr>
        <w:t xml:space="preserve">RELEASE: </w:t>
      </w:r>
      <w:r>
        <w:rPr>
          <w:b/>
        </w:rPr>
        <w:tab/>
      </w:r>
      <w:r>
        <w:rPr>
          <w:b/>
        </w:rPr>
        <w:tab/>
        <w:t>January 6, 2019</w:t>
      </w:r>
    </w:p>
    <w:p w:rsidR="000A3B03" w:rsidRDefault="000A3B03" w:rsidP="000A3B03">
      <w:pPr>
        <w:pStyle w:val="Default"/>
      </w:pPr>
    </w:p>
    <w:p w:rsidR="000A3B03" w:rsidRDefault="000A3B03" w:rsidP="000A3B03">
      <w:pPr>
        <w:pStyle w:val="Default"/>
        <w:rPr>
          <w:b/>
        </w:rPr>
      </w:pPr>
      <w:r>
        <w:rPr>
          <w:b/>
        </w:rPr>
        <w:t>A Treasure of Latin American Opera: Ildegonda</w:t>
      </w:r>
    </w:p>
    <w:p w:rsidR="000A3B03" w:rsidRDefault="000A3B03" w:rsidP="000A3B03">
      <w:pPr>
        <w:pStyle w:val="Default"/>
      </w:pPr>
      <w:r>
        <w:t xml:space="preserve">Today a footnote in a history full, mostly, of Italian, German and French names, there were Latin American composers that were considered mega-stars in the opera houses of the 19th century.  Mexican Melesio Morales reached the height of his fame with his masterful opera Ildegonda.  We will delve into this opera with a historical recording featuring Violeta Davalos, Raul Hernandez, and the Carlos Chavez Symphony Orchestra under Fernando Lozano.   </w:t>
      </w:r>
    </w:p>
    <w:p w:rsidR="000A3B03" w:rsidRDefault="000A3B03" w:rsidP="000A3B03">
      <w:pPr>
        <w:pStyle w:val="Default"/>
      </w:pPr>
    </w:p>
    <w:p w:rsidR="000A3B03" w:rsidRPr="00BE3E79" w:rsidRDefault="000A3B03" w:rsidP="000A3B03">
      <w:pPr>
        <w:pStyle w:val="Default"/>
        <w:rPr>
          <w:kern w:val="2"/>
        </w:rPr>
      </w:pPr>
      <w:r>
        <w:rPr>
          <w:kern w:val="2"/>
        </w:rPr>
        <w:t>Melesio Morales</w:t>
      </w:r>
      <w:r>
        <w:t>:</w:t>
      </w:r>
      <w:r>
        <w:tab/>
      </w:r>
      <w:r>
        <w:tab/>
      </w:r>
      <w:r>
        <w:rPr>
          <w:kern w:val="2"/>
        </w:rPr>
        <w:t>Prelude</w:t>
      </w:r>
      <w:r>
        <w:t xml:space="preserve"> from </w:t>
      </w:r>
      <w:r>
        <w:rPr>
          <w:i/>
        </w:rPr>
        <w:t xml:space="preserve">Ildegonda </w:t>
      </w:r>
      <w:r w:rsidR="00BE3E79">
        <w:t>(1866)</w:t>
      </w:r>
    </w:p>
    <w:p w:rsidR="000A3B03" w:rsidRPr="00BE3E79" w:rsidRDefault="000A3B03" w:rsidP="00BE3E79">
      <w:pPr>
        <w:pStyle w:val="Default"/>
        <w:ind w:left="2880" w:hanging="2880"/>
        <w:rPr>
          <w:kern w:val="2"/>
        </w:rPr>
      </w:pPr>
      <w:r>
        <w:rPr>
          <w:kern w:val="2"/>
        </w:rPr>
        <w:t>Melesio Morales</w:t>
      </w:r>
      <w:r>
        <w:t>:</w:t>
      </w:r>
      <w:r>
        <w:tab/>
      </w:r>
      <w:r>
        <w:rPr>
          <w:kern w:val="2"/>
        </w:rPr>
        <w:t>No.</w:t>
      </w:r>
      <w:r w:rsidR="00BE3E79">
        <w:rPr>
          <w:kern w:val="2"/>
        </w:rPr>
        <w:t xml:space="preserve"> </w:t>
      </w:r>
      <w:r>
        <w:rPr>
          <w:kern w:val="2"/>
        </w:rPr>
        <w:t>2 Quartetto</w:t>
      </w:r>
      <w:r>
        <w:t xml:space="preserve"> from </w:t>
      </w:r>
      <w:r>
        <w:rPr>
          <w:i/>
        </w:rPr>
        <w:t xml:space="preserve">Ildegonda </w:t>
      </w:r>
      <w:r w:rsidR="00BE3E79">
        <w:t>(1866)</w:t>
      </w:r>
    </w:p>
    <w:p w:rsidR="000A3B03" w:rsidRPr="00BE3E79" w:rsidRDefault="000A3B03" w:rsidP="00BE3E79">
      <w:pPr>
        <w:pStyle w:val="Default"/>
        <w:ind w:left="2880" w:hanging="2880"/>
        <w:rPr>
          <w:kern w:val="2"/>
        </w:rPr>
      </w:pPr>
      <w:r>
        <w:rPr>
          <w:kern w:val="2"/>
        </w:rPr>
        <w:t>Melesio Morales</w:t>
      </w:r>
      <w:r>
        <w:t>:</w:t>
      </w:r>
      <w:r>
        <w:tab/>
      </w:r>
      <w:r>
        <w:rPr>
          <w:kern w:val="2"/>
        </w:rPr>
        <w:t>No.</w:t>
      </w:r>
      <w:r w:rsidR="00BE3E79">
        <w:rPr>
          <w:kern w:val="2"/>
        </w:rPr>
        <w:t xml:space="preserve"> </w:t>
      </w:r>
      <w:r>
        <w:rPr>
          <w:kern w:val="2"/>
        </w:rPr>
        <w:t>5 Cavatina</w:t>
      </w:r>
      <w:r>
        <w:t xml:space="preserve"> from </w:t>
      </w:r>
      <w:r>
        <w:rPr>
          <w:i/>
        </w:rPr>
        <w:t xml:space="preserve">Ildegonda </w:t>
      </w:r>
      <w:r w:rsidR="00BE3E79">
        <w:t>(1866)</w:t>
      </w:r>
    </w:p>
    <w:p w:rsidR="000A3B03" w:rsidRPr="00BE3E79" w:rsidRDefault="000A3B03" w:rsidP="00BE3E79">
      <w:pPr>
        <w:pStyle w:val="Default"/>
        <w:ind w:left="2880" w:hanging="2880"/>
        <w:rPr>
          <w:kern w:val="2"/>
        </w:rPr>
      </w:pPr>
      <w:r>
        <w:rPr>
          <w:kern w:val="2"/>
        </w:rPr>
        <w:t>Melesio Morales</w:t>
      </w:r>
      <w:r>
        <w:t>:</w:t>
      </w:r>
      <w:r>
        <w:tab/>
      </w:r>
      <w:r>
        <w:rPr>
          <w:kern w:val="2"/>
        </w:rPr>
        <w:t xml:space="preserve">No. 8 Scene and </w:t>
      </w:r>
      <w:r w:rsidR="00BE3E79">
        <w:rPr>
          <w:kern w:val="2"/>
        </w:rPr>
        <w:t>Final Q</w:t>
      </w:r>
      <w:r>
        <w:rPr>
          <w:kern w:val="2"/>
        </w:rPr>
        <w:t>uartet</w:t>
      </w:r>
      <w:r>
        <w:t xml:space="preserve"> from </w:t>
      </w:r>
      <w:r>
        <w:rPr>
          <w:i/>
        </w:rPr>
        <w:t xml:space="preserve">Ildegonda </w:t>
      </w:r>
      <w:r w:rsidR="00BE3E79">
        <w:t>(1866)</w:t>
      </w:r>
    </w:p>
    <w:p w:rsidR="000A3B03" w:rsidRPr="00BE3E79" w:rsidRDefault="000A3B03" w:rsidP="00BE3E79">
      <w:pPr>
        <w:pStyle w:val="Default"/>
        <w:ind w:left="2880" w:hanging="2880"/>
        <w:rPr>
          <w:kern w:val="2"/>
        </w:rPr>
      </w:pPr>
      <w:r>
        <w:rPr>
          <w:kern w:val="2"/>
        </w:rPr>
        <w:t>Melesio Morales</w:t>
      </w:r>
      <w:r>
        <w:t>:</w:t>
      </w:r>
      <w:r>
        <w:tab/>
      </w:r>
      <w:r>
        <w:rPr>
          <w:kern w:val="2"/>
        </w:rPr>
        <w:t>No. 11 Romanza</w:t>
      </w:r>
      <w:r>
        <w:t xml:space="preserve"> from </w:t>
      </w:r>
      <w:r>
        <w:rPr>
          <w:i/>
        </w:rPr>
        <w:t xml:space="preserve">Ildegonda </w:t>
      </w:r>
      <w:r w:rsidR="00BE3E79">
        <w:t>(1866)</w:t>
      </w:r>
    </w:p>
    <w:p w:rsidR="000A3B03" w:rsidRPr="00BE3E79" w:rsidRDefault="000A3B03" w:rsidP="00BE3E79">
      <w:pPr>
        <w:pStyle w:val="Default"/>
        <w:ind w:left="2880" w:hanging="2880"/>
        <w:rPr>
          <w:kern w:val="2"/>
        </w:rPr>
      </w:pPr>
      <w:r>
        <w:rPr>
          <w:kern w:val="2"/>
        </w:rPr>
        <w:t>Melesio Morales</w:t>
      </w:r>
      <w:r>
        <w:t>:</w:t>
      </w:r>
      <w:r>
        <w:tab/>
      </w:r>
      <w:r w:rsidR="00BE3E79">
        <w:rPr>
          <w:kern w:val="2"/>
        </w:rPr>
        <w:t>No. 16</w:t>
      </w:r>
      <w:r>
        <w:rPr>
          <w:kern w:val="2"/>
        </w:rPr>
        <w:t xml:space="preserve"> Delirio</w:t>
      </w:r>
      <w:r>
        <w:t xml:space="preserve"> from </w:t>
      </w:r>
      <w:r>
        <w:rPr>
          <w:i/>
        </w:rPr>
        <w:t xml:space="preserve">Ildegonda </w:t>
      </w:r>
      <w:r w:rsidR="00BE3E79">
        <w:t>(1866)</w:t>
      </w:r>
    </w:p>
    <w:p w:rsidR="000A3B03" w:rsidRDefault="000A3B03" w:rsidP="000A3B03">
      <w:pPr>
        <w:pStyle w:val="Default"/>
        <w:ind w:left="2880" w:hanging="2880"/>
      </w:pPr>
      <w:r>
        <w:rPr>
          <w:kern w:val="2"/>
        </w:rPr>
        <w:t>Melesio Morales</w:t>
      </w:r>
      <w:r>
        <w:t>:</w:t>
      </w:r>
      <w:r>
        <w:tab/>
      </w:r>
      <w:r>
        <w:rPr>
          <w:kern w:val="2"/>
        </w:rPr>
        <w:t>No.</w:t>
      </w:r>
      <w:r w:rsidR="00BE3E79">
        <w:rPr>
          <w:kern w:val="2"/>
        </w:rPr>
        <w:t xml:space="preserve"> </w:t>
      </w:r>
      <w:r>
        <w:rPr>
          <w:kern w:val="2"/>
        </w:rPr>
        <w:t>17 Trio finale</w:t>
      </w:r>
      <w:r>
        <w:t xml:space="preserve"> from </w:t>
      </w:r>
      <w:r>
        <w:rPr>
          <w:i/>
        </w:rPr>
        <w:t xml:space="preserve">Ildegonda </w:t>
      </w:r>
      <w:r>
        <w:t xml:space="preserve">(1866) </w:t>
      </w:r>
    </w:p>
    <w:p w:rsidR="000A3B03" w:rsidRDefault="000A3B03" w:rsidP="000A3B03"/>
    <w:p w:rsidR="000A3B03" w:rsidRDefault="000A3B03" w:rsidP="000A3B03">
      <w:pPr>
        <w:pStyle w:val="Default"/>
        <w:rPr>
          <w:b/>
        </w:rPr>
      </w:pPr>
    </w:p>
    <w:p w:rsidR="000A3B03" w:rsidRPr="00FF4231" w:rsidRDefault="000A3B03" w:rsidP="000A3B03">
      <w:pPr>
        <w:pStyle w:val="Default"/>
        <w:rPr>
          <w:b/>
        </w:rPr>
      </w:pPr>
      <w:r>
        <w:rPr>
          <w:b/>
        </w:rPr>
        <w:t xml:space="preserve">PROGRAM #: </w:t>
      </w:r>
      <w:r>
        <w:rPr>
          <w:b/>
        </w:rPr>
        <w:tab/>
        <w:t>FST 18-42</w:t>
      </w:r>
    </w:p>
    <w:p w:rsidR="000A3B03" w:rsidRPr="00FF4231" w:rsidRDefault="000A3B03" w:rsidP="000A3B03">
      <w:pPr>
        <w:pStyle w:val="Default"/>
        <w:rPr>
          <w:b/>
        </w:rPr>
      </w:pPr>
      <w:r>
        <w:rPr>
          <w:b/>
        </w:rPr>
        <w:t xml:space="preserve">RELEASE: </w:t>
      </w:r>
      <w:r>
        <w:rPr>
          <w:b/>
        </w:rPr>
        <w:tab/>
      </w:r>
      <w:r>
        <w:rPr>
          <w:b/>
        </w:rPr>
        <w:tab/>
        <w:t>January 13, 2019</w:t>
      </w:r>
    </w:p>
    <w:p w:rsidR="000A3B03" w:rsidRDefault="000A3B03" w:rsidP="000A3B03">
      <w:pPr>
        <w:pStyle w:val="Default"/>
      </w:pPr>
    </w:p>
    <w:p w:rsidR="000A3B03" w:rsidRDefault="000A3B03" w:rsidP="000A3B03">
      <w:r>
        <w:rPr>
          <w:b/>
        </w:rPr>
        <w:t>The Other Side of Moncayo</w:t>
      </w:r>
      <w:r>
        <w:rPr>
          <w:b/>
        </w:rPr>
        <w:br/>
      </w:r>
      <w:r>
        <w:t>Mexican composer José Pablo Moncayo is widely known because of his symphonic work:</w:t>
      </w:r>
      <w:r w:rsidR="00BE3E79">
        <w:t xml:space="preserve"> </w:t>
      </w:r>
      <w:r>
        <w:t>“Huapango”. This arrangement has become so popular that is like a second Mexican anthem. However, Moncayo has many other works more ambitious and of a larger scale than the delightfully orchestrated “Huapango”. This episode of Fiesta explores some of his lesser known and more profound music.</w:t>
      </w:r>
    </w:p>
    <w:p w:rsidR="000A3B03" w:rsidRDefault="000A3B03" w:rsidP="000A3B03"/>
    <w:p w:rsidR="000A3B03" w:rsidRDefault="000A3B03" w:rsidP="000A3B03">
      <w:pPr>
        <w:pStyle w:val="Default"/>
        <w:rPr>
          <w:b/>
        </w:rPr>
      </w:pPr>
    </w:p>
    <w:p w:rsidR="000A3B03" w:rsidRPr="00FF4231" w:rsidRDefault="000A3B03" w:rsidP="000A3B03">
      <w:pPr>
        <w:pStyle w:val="Default"/>
        <w:rPr>
          <w:b/>
        </w:rPr>
      </w:pPr>
      <w:r>
        <w:rPr>
          <w:b/>
        </w:rPr>
        <w:t xml:space="preserve">PROGRAM #: </w:t>
      </w:r>
      <w:r>
        <w:rPr>
          <w:b/>
        </w:rPr>
        <w:tab/>
        <w:t>FST 18-43</w:t>
      </w:r>
    </w:p>
    <w:p w:rsidR="000A3B03" w:rsidRPr="00FF4231" w:rsidRDefault="000A3B03" w:rsidP="000A3B03">
      <w:pPr>
        <w:pStyle w:val="Default"/>
        <w:rPr>
          <w:b/>
        </w:rPr>
      </w:pPr>
      <w:r>
        <w:rPr>
          <w:b/>
        </w:rPr>
        <w:t xml:space="preserve">RELEASE: </w:t>
      </w:r>
      <w:r>
        <w:rPr>
          <w:b/>
        </w:rPr>
        <w:tab/>
      </w:r>
      <w:r>
        <w:rPr>
          <w:b/>
        </w:rPr>
        <w:tab/>
        <w:t>January 20, 2019</w:t>
      </w:r>
    </w:p>
    <w:p w:rsidR="000A3B03" w:rsidRDefault="000A3B03" w:rsidP="000A3B03">
      <w:pPr>
        <w:pStyle w:val="Default"/>
      </w:pPr>
    </w:p>
    <w:p w:rsidR="000A3B03" w:rsidRDefault="000A3B03" w:rsidP="000A3B03">
      <w:pPr>
        <w:rPr>
          <w:b/>
        </w:rPr>
      </w:pPr>
      <w:r>
        <w:rPr>
          <w:b/>
        </w:rPr>
        <w:t>Palaces and Cathedrals</w:t>
      </w:r>
    </w:p>
    <w:p w:rsidR="000A3B03" w:rsidRDefault="000A3B03" w:rsidP="000A3B03">
      <w:r>
        <w:t xml:space="preserve">Latin American colonial music has been a well-hidden treasure. But in the last 20 years the world has discovered the wealth and variety of the scores and traditions of the fascinating Latin American baroque. We hear some of these lost works that have been kept in the palaces and cathedrals of Bolivia, Brazil, and Mexico. </w:t>
      </w:r>
    </w:p>
    <w:p w:rsidR="000A3B03" w:rsidRDefault="000A3B03" w:rsidP="000A3B03"/>
    <w:p w:rsidR="000A3B03" w:rsidRDefault="000A3B03" w:rsidP="000A3B03"/>
    <w:p w:rsidR="000A3B03" w:rsidRPr="00FF4231" w:rsidRDefault="000A3B03" w:rsidP="000A3B03">
      <w:pPr>
        <w:pStyle w:val="Default"/>
        <w:rPr>
          <w:b/>
        </w:rPr>
      </w:pPr>
      <w:r>
        <w:rPr>
          <w:b/>
        </w:rPr>
        <w:t xml:space="preserve">PROGRAM #: </w:t>
      </w:r>
      <w:r>
        <w:rPr>
          <w:b/>
        </w:rPr>
        <w:tab/>
        <w:t>FST 18-44</w:t>
      </w:r>
    </w:p>
    <w:p w:rsidR="000A3B03" w:rsidRPr="00FF4231" w:rsidRDefault="000A3B03" w:rsidP="000A3B03">
      <w:pPr>
        <w:pStyle w:val="Default"/>
        <w:rPr>
          <w:b/>
        </w:rPr>
      </w:pPr>
      <w:r>
        <w:rPr>
          <w:b/>
        </w:rPr>
        <w:t xml:space="preserve">RELEASE: </w:t>
      </w:r>
      <w:r>
        <w:rPr>
          <w:b/>
        </w:rPr>
        <w:tab/>
      </w:r>
      <w:r>
        <w:rPr>
          <w:b/>
        </w:rPr>
        <w:tab/>
        <w:t>January 27, 2019</w:t>
      </w:r>
    </w:p>
    <w:p w:rsidR="000A3B03" w:rsidRDefault="000A3B03" w:rsidP="000A3B03">
      <w:pPr>
        <w:pStyle w:val="Default"/>
      </w:pPr>
    </w:p>
    <w:p w:rsidR="000A3B03" w:rsidRDefault="000A3B03" w:rsidP="000A3B03">
      <w:pPr>
        <w:rPr>
          <w:b/>
        </w:rPr>
      </w:pPr>
      <w:r>
        <w:rPr>
          <w:b/>
        </w:rPr>
        <w:t>The Sound and the Fury</w:t>
      </w:r>
    </w:p>
    <w:p w:rsidR="000A3B03" w:rsidRPr="00542EE9" w:rsidRDefault="000A3B03" w:rsidP="000A3B03">
      <w:r>
        <w:t>Latin American classical music is full of passionate and emotional music.  Host, Elbio Barilari shares some of his most favorite composers who aren’t afraid to show the passion of their music.  Included on this program is Claudio Santoro, Mario Lavista, and Alberto Ginastera.</w:t>
      </w:r>
    </w:p>
    <w:p w:rsidR="000A3B03" w:rsidRDefault="000A3B03" w:rsidP="000A3B03">
      <w:pPr>
        <w:pStyle w:val="Default"/>
        <w:rPr>
          <w:b/>
        </w:rPr>
      </w:pPr>
    </w:p>
    <w:p w:rsidR="000A3B03" w:rsidRDefault="000A3B03" w:rsidP="000A3B03"/>
    <w:p w:rsidR="000A3B03" w:rsidRPr="00FF4231" w:rsidRDefault="000A3B03" w:rsidP="000A3B03">
      <w:pPr>
        <w:pStyle w:val="Default"/>
        <w:rPr>
          <w:b/>
        </w:rPr>
      </w:pPr>
      <w:r>
        <w:rPr>
          <w:b/>
        </w:rPr>
        <w:t xml:space="preserve">PROGRAM #: </w:t>
      </w:r>
      <w:r>
        <w:rPr>
          <w:b/>
        </w:rPr>
        <w:tab/>
        <w:t>FST 18-45</w:t>
      </w:r>
    </w:p>
    <w:p w:rsidR="000A3B03" w:rsidRDefault="000A3B03" w:rsidP="000A3B03">
      <w:pPr>
        <w:pStyle w:val="Default"/>
        <w:rPr>
          <w:b/>
        </w:rPr>
      </w:pPr>
      <w:r>
        <w:rPr>
          <w:b/>
        </w:rPr>
        <w:t xml:space="preserve">RELEASE: </w:t>
      </w:r>
      <w:r>
        <w:rPr>
          <w:b/>
        </w:rPr>
        <w:tab/>
      </w:r>
      <w:r>
        <w:rPr>
          <w:b/>
        </w:rPr>
        <w:tab/>
        <w:t>February 3, 2019</w:t>
      </w:r>
    </w:p>
    <w:p w:rsidR="000A3B03" w:rsidRDefault="000A3B03" w:rsidP="000A3B03">
      <w:pPr>
        <w:pStyle w:val="Default"/>
        <w:rPr>
          <w:b/>
        </w:rPr>
      </w:pPr>
    </w:p>
    <w:p w:rsidR="000A3B03" w:rsidRDefault="000A3B03" w:rsidP="000A3B03">
      <w:pPr>
        <w:widowControl w:val="0"/>
        <w:autoSpaceDE w:val="0"/>
        <w:autoSpaceDN w:val="0"/>
        <w:adjustRightInd w:val="0"/>
        <w:ind w:left="2880" w:hanging="2880"/>
        <w:rPr>
          <w:rFonts w:ascii="TimesNewRomanPSMT" w:hAnsi="TimesNewRomanPSMT" w:cs="TimesNewRomanPSMT"/>
        </w:rPr>
      </w:pPr>
      <w:r w:rsidRPr="00DD4325">
        <w:rPr>
          <w:rFonts w:ascii="TimesNewRomanPSMT" w:hAnsi="TimesNewRomanPSMT" w:cs="TimesNewRomanPSMT"/>
          <w:b/>
        </w:rPr>
        <w:t>Smiles and Tears</w:t>
      </w:r>
    </w:p>
    <w:p w:rsidR="000A3B03" w:rsidRDefault="000A3B03" w:rsidP="000A3B03">
      <w:pPr>
        <w:widowControl w:val="0"/>
        <w:autoSpaceDE w:val="0"/>
        <w:autoSpaceDN w:val="0"/>
        <w:adjustRightInd w:val="0"/>
        <w:ind w:left="2880" w:hanging="2880"/>
        <w:rPr>
          <w:rFonts w:ascii="TimesNewRomanPSMT" w:hAnsi="TimesNewRomanPSMT" w:cs="TimesNewRomanPSMT"/>
        </w:rPr>
      </w:pPr>
      <w:r>
        <w:rPr>
          <w:rFonts w:ascii="TimesNewRomanPSMT" w:hAnsi="TimesNewRomanPSMT" w:cs="TimesNewRomanPSMT"/>
        </w:rPr>
        <w:t xml:space="preserve">Humor in music is fun to do, but it is not easy to pull off.  This week we have a few great </w:t>
      </w:r>
    </w:p>
    <w:p w:rsidR="000A3B03" w:rsidRDefault="000A3B03" w:rsidP="00753482">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examples that even Mozart would laugh along with.  Starting with Paquito D’Rivera’s rendition </w:t>
      </w:r>
    </w:p>
    <w:p w:rsidR="000A3B03" w:rsidRDefault="000A3B03" w:rsidP="000A3B03">
      <w:pPr>
        <w:widowControl w:val="0"/>
        <w:autoSpaceDE w:val="0"/>
        <w:autoSpaceDN w:val="0"/>
        <w:adjustRightInd w:val="0"/>
        <w:ind w:left="2880" w:hanging="2880"/>
        <w:rPr>
          <w:rFonts w:ascii="TimesNewRomanPSMT" w:hAnsi="TimesNewRomanPSMT" w:cs="TimesNewRomanPSMT"/>
        </w:rPr>
      </w:pPr>
      <w:r>
        <w:rPr>
          <w:rFonts w:ascii="TimesNewRomanPSMT" w:hAnsi="TimesNewRomanPSMT" w:cs="TimesNewRomanPSMT"/>
        </w:rPr>
        <w:t>of the Mozart Clarinet Concerto and ending with catching a musical disease Tanguitis.</w:t>
      </w:r>
    </w:p>
    <w:p w:rsidR="000A3B03" w:rsidRDefault="000A3B03" w:rsidP="000A3B03">
      <w:pPr>
        <w:widowControl w:val="0"/>
        <w:autoSpaceDE w:val="0"/>
        <w:autoSpaceDN w:val="0"/>
        <w:adjustRightInd w:val="0"/>
        <w:ind w:left="2880" w:hanging="2880"/>
        <w:rPr>
          <w:rFonts w:ascii="TimesNewRomanPSMT" w:hAnsi="TimesNewRomanPSMT" w:cs="TimesNewRomanPSMT"/>
        </w:rPr>
      </w:pPr>
    </w:p>
    <w:p w:rsidR="000A3B03" w:rsidRPr="00BE3E79" w:rsidRDefault="000A3B03" w:rsidP="00BE3E79">
      <w:pPr>
        <w:widowControl w:val="0"/>
        <w:tabs>
          <w:tab w:val="left" w:pos="720"/>
        </w:tabs>
        <w:autoSpaceDE w:val="0"/>
        <w:autoSpaceDN w:val="0"/>
        <w:adjustRightInd w:val="0"/>
        <w:ind w:left="2880" w:hanging="2880"/>
        <w:rPr>
          <w:kern w:val="1"/>
          <w:sz w:val="23"/>
          <w:szCs w:val="23"/>
        </w:rPr>
      </w:pPr>
      <w:r w:rsidRPr="0029511C">
        <w:rPr>
          <w:color w:val="000000"/>
          <w:sz w:val="23"/>
          <w:szCs w:val="23"/>
        </w:rPr>
        <w:t>Mozart/D’Rivera</w:t>
      </w:r>
      <w:r w:rsidRPr="00CE3EBC">
        <w:rPr>
          <w:sz w:val="23"/>
          <w:szCs w:val="23"/>
        </w:rPr>
        <w:t>:</w:t>
      </w:r>
      <w:r w:rsidRPr="00CE3EBC">
        <w:rPr>
          <w:sz w:val="23"/>
          <w:szCs w:val="23"/>
        </w:rPr>
        <w:tab/>
      </w:r>
      <w:r w:rsidRPr="0029511C">
        <w:rPr>
          <w:color w:val="000000"/>
          <w:sz w:val="23"/>
          <w:szCs w:val="23"/>
        </w:rPr>
        <w:t>Adagio/ sobre un tema de Mozart</w:t>
      </w:r>
      <w:r>
        <w:rPr>
          <w:kern w:val="1"/>
          <w:sz w:val="23"/>
          <w:szCs w:val="23"/>
        </w:rPr>
        <w:t xml:space="preserve"> </w:t>
      </w:r>
      <w:r w:rsidR="00BE3E79">
        <w:rPr>
          <w:kern w:val="1"/>
          <w:sz w:val="23"/>
          <w:szCs w:val="23"/>
        </w:rPr>
        <w:t>(</w:t>
      </w:r>
      <w:r w:rsidRPr="00BE3E79">
        <w:rPr>
          <w:color w:val="000000"/>
          <w:sz w:val="23"/>
          <w:szCs w:val="23"/>
        </w:rPr>
        <w:t xml:space="preserve">Tenerife Symphony Orchestra; Paquito D'Rivera, clarinet; Alex Brown, piano; Renaud Garcia-Fons, double-bass; Mark Miralta, drums; </w:t>
      </w:r>
      <w:r w:rsidRPr="00BE3E79">
        <w:rPr>
          <w:sz w:val="23"/>
          <w:szCs w:val="23"/>
        </w:rPr>
        <w:t>Pablo Zinger conductor</w:t>
      </w:r>
      <w:r w:rsidR="00BE3E79">
        <w:rPr>
          <w:sz w:val="23"/>
          <w:szCs w:val="23"/>
        </w:rPr>
        <w:t>)</w:t>
      </w:r>
    </w:p>
    <w:p w:rsidR="000A3B03" w:rsidRPr="0029511C" w:rsidRDefault="000A3B03" w:rsidP="000A3B03">
      <w:pPr>
        <w:widowControl w:val="0"/>
        <w:tabs>
          <w:tab w:val="left" w:pos="720"/>
        </w:tabs>
        <w:autoSpaceDE w:val="0"/>
        <w:autoSpaceDN w:val="0"/>
        <w:adjustRightInd w:val="0"/>
        <w:rPr>
          <w:sz w:val="23"/>
          <w:szCs w:val="23"/>
        </w:rPr>
      </w:pPr>
      <w:r w:rsidRPr="0029511C">
        <w:rPr>
          <w:color w:val="000000"/>
          <w:sz w:val="23"/>
          <w:szCs w:val="23"/>
        </w:rPr>
        <w:t>Ruben Rada</w:t>
      </w:r>
      <w:r w:rsidRPr="00CE3EBC">
        <w:rPr>
          <w:sz w:val="23"/>
          <w:szCs w:val="23"/>
        </w:rPr>
        <w:t xml:space="preserve">: </w:t>
      </w:r>
      <w:r w:rsidRPr="00CE3EBC">
        <w:rPr>
          <w:sz w:val="23"/>
          <w:szCs w:val="23"/>
        </w:rPr>
        <w:tab/>
      </w:r>
      <w:r>
        <w:rPr>
          <w:sz w:val="23"/>
          <w:szCs w:val="23"/>
        </w:rPr>
        <w:tab/>
      </w:r>
      <w:r>
        <w:rPr>
          <w:sz w:val="23"/>
          <w:szCs w:val="23"/>
        </w:rPr>
        <w:tab/>
      </w:r>
      <w:r w:rsidRPr="002F0315">
        <w:rPr>
          <w:i/>
          <w:color w:val="000000"/>
          <w:sz w:val="23"/>
          <w:szCs w:val="23"/>
        </w:rPr>
        <w:t>Botija de mi Pais</w:t>
      </w:r>
      <w:r>
        <w:rPr>
          <w:sz w:val="23"/>
          <w:szCs w:val="23"/>
        </w:rPr>
        <w:t xml:space="preserve"> </w:t>
      </w:r>
      <w:r w:rsidRPr="00CE3EBC">
        <w:rPr>
          <w:sz w:val="23"/>
          <w:szCs w:val="23"/>
        </w:rPr>
        <w:t>(</w:t>
      </w:r>
      <w:r w:rsidRPr="00BE3E79">
        <w:rPr>
          <w:color w:val="000000"/>
          <w:sz w:val="23"/>
          <w:szCs w:val="23"/>
        </w:rPr>
        <w:t>Ruben Rada, voice</w:t>
      </w:r>
      <w:r w:rsidR="00753482">
        <w:rPr>
          <w:sz w:val="23"/>
          <w:szCs w:val="23"/>
        </w:rPr>
        <w:t>)</w:t>
      </w:r>
    </w:p>
    <w:p w:rsidR="000A3B03" w:rsidRPr="00BE3E79" w:rsidRDefault="000A3B03" w:rsidP="00BE3E79">
      <w:pPr>
        <w:widowControl w:val="0"/>
        <w:tabs>
          <w:tab w:val="left" w:pos="720"/>
        </w:tabs>
        <w:autoSpaceDE w:val="0"/>
        <w:autoSpaceDN w:val="0"/>
        <w:adjustRightInd w:val="0"/>
        <w:ind w:left="2880" w:hanging="2880"/>
        <w:rPr>
          <w:sz w:val="23"/>
          <w:szCs w:val="23"/>
        </w:rPr>
      </w:pPr>
      <w:r w:rsidRPr="0029511C">
        <w:rPr>
          <w:color w:val="000000"/>
          <w:sz w:val="23"/>
          <w:szCs w:val="23"/>
        </w:rPr>
        <w:t>Federico Garcis Vigil</w:t>
      </w:r>
      <w:r w:rsidRPr="00CE3EBC">
        <w:rPr>
          <w:sz w:val="23"/>
          <w:szCs w:val="23"/>
        </w:rPr>
        <w:t xml:space="preserve">: </w:t>
      </w:r>
      <w:r w:rsidRPr="00CE3EBC">
        <w:rPr>
          <w:sz w:val="23"/>
          <w:szCs w:val="23"/>
        </w:rPr>
        <w:tab/>
      </w:r>
      <w:r w:rsidRPr="0029511C">
        <w:rPr>
          <w:color w:val="000000"/>
          <w:sz w:val="23"/>
          <w:szCs w:val="23"/>
        </w:rPr>
        <w:t>Variaciones sobre un Tema de Rada</w:t>
      </w:r>
      <w:r w:rsidRPr="00CE3EBC">
        <w:rPr>
          <w:sz w:val="23"/>
          <w:szCs w:val="23"/>
        </w:rPr>
        <w:t xml:space="preserve"> </w:t>
      </w:r>
      <w:r w:rsidR="00BE3E79">
        <w:rPr>
          <w:sz w:val="23"/>
          <w:szCs w:val="23"/>
        </w:rPr>
        <w:t>(</w:t>
      </w:r>
      <w:r w:rsidRPr="00BE3E79">
        <w:rPr>
          <w:color w:val="000000"/>
          <w:sz w:val="23"/>
          <w:szCs w:val="23"/>
        </w:rPr>
        <w:t>Orquesta Filarmonica de Montedvideo; Federico Garcia Vigil, conductor</w:t>
      </w:r>
      <w:r w:rsidR="00BE3E79">
        <w:rPr>
          <w:color w:val="000000"/>
          <w:sz w:val="23"/>
          <w:szCs w:val="23"/>
        </w:rPr>
        <w:t>)</w:t>
      </w:r>
    </w:p>
    <w:p w:rsidR="000A3B03" w:rsidRPr="0029511C" w:rsidRDefault="000A3B03" w:rsidP="000A3B03">
      <w:pPr>
        <w:widowControl w:val="0"/>
        <w:tabs>
          <w:tab w:val="left" w:pos="720"/>
        </w:tabs>
        <w:autoSpaceDE w:val="0"/>
        <w:autoSpaceDN w:val="0"/>
        <w:adjustRightInd w:val="0"/>
        <w:rPr>
          <w:color w:val="000000"/>
          <w:sz w:val="23"/>
          <w:szCs w:val="23"/>
        </w:rPr>
      </w:pPr>
      <w:r w:rsidRPr="0029511C">
        <w:rPr>
          <w:color w:val="000000"/>
          <w:sz w:val="23"/>
          <w:szCs w:val="23"/>
        </w:rPr>
        <w:t>Alfredo Rugeles</w:t>
      </w:r>
      <w:r>
        <w:rPr>
          <w:color w:val="000000"/>
          <w:sz w:val="23"/>
          <w:szCs w:val="23"/>
        </w:rPr>
        <w:t>:</w:t>
      </w:r>
      <w:r>
        <w:rPr>
          <w:color w:val="000000"/>
          <w:sz w:val="23"/>
          <w:szCs w:val="23"/>
        </w:rPr>
        <w:tab/>
      </w:r>
      <w:r>
        <w:rPr>
          <w:color w:val="000000"/>
          <w:sz w:val="23"/>
          <w:szCs w:val="23"/>
        </w:rPr>
        <w:tab/>
      </w:r>
      <w:r w:rsidRPr="0029511C">
        <w:rPr>
          <w:color w:val="000000"/>
          <w:sz w:val="23"/>
          <w:szCs w:val="23"/>
        </w:rPr>
        <w:t>Tanguitis</w:t>
      </w:r>
      <w:r>
        <w:rPr>
          <w:color w:val="000000"/>
          <w:sz w:val="23"/>
          <w:szCs w:val="23"/>
        </w:rPr>
        <w:t xml:space="preserve"> (</w:t>
      </w:r>
      <w:r w:rsidRPr="00BE3E79">
        <w:rPr>
          <w:color w:val="000000"/>
          <w:sz w:val="23"/>
          <w:szCs w:val="23"/>
        </w:rPr>
        <w:t>Martha Marchena</w:t>
      </w:r>
      <w:r w:rsidR="00753482" w:rsidRPr="00BE3E79">
        <w:rPr>
          <w:color w:val="000000"/>
          <w:sz w:val="23"/>
          <w:szCs w:val="23"/>
        </w:rPr>
        <w:t>, piano</w:t>
      </w:r>
      <w:r w:rsidR="00753482">
        <w:rPr>
          <w:color w:val="000000"/>
          <w:sz w:val="23"/>
          <w:szCs w:val="23"/>
        </w:rPr>
        <w:t>)</w:t>
      </w:r>
    </w:p>
    <w:p w:rsidR="000A3B03" w:rsidRPr="0029511C" w:rsidRDefault="000A3B03" w:rsidP="000A3B03">
      <w:pPr>
        <w:widowControl w:val="0"/>
        <w:tabs>
          <w:tab w:val="left" w:pos="720"/>
        </w:tabs>
        <w:autoSpaceDE w:val="0"/>
        <w:autoSpaceDN w:val="0"/>
        <w:adjustRightInd w:val="0"/>
        <w:rPr>
          <w:color w:val="000000"/>
          <w:sz w:val="23"/>
          <w:szCs w:val="23"/>
        </w:rPr>
      </w:pPr>
      <w:r w:rsidRPr="0029511C">
        <w:rPr>
          <w:color w:val="000000"/>
          <w:sz w:val="23"/>
          <w:szCs w:val="23"/>
        </w:rPr>
        <w:t>Johan Sebastian Mastropiero</w:t>
      </w:r>
      <w:r>
        <w:rPr>
          <w:color w:val="000000"/>
          <w:sz w:val="23"/>
          <w:szCs w:val="23"/>
        </w:rPr>
        <w:t>:</w:t>
      </w:r>
      <w:r>
        <w:rPr>
          <w:color w:val="000000"/>
          <w:sz w:val="23"/>
          <w:szCs w:val="23"/>
        </w:rPr>
        <w:tab/>
      </w:r>
      <w:r w:rsidRPr="0029511C">
        <w:rPr>
          <w:color w:val="000000"/>
          <w:sz w:val="23"/>
          <w:szCs w:val="23"/>
        </w:rPr>
        <w:t>Concerto Grosso alla Rustica</w:t>
      </w:r>
      <w:r>
        <w:rPr>
          <w:color w:val="000000"/>
          <w:sz w:val="23"/>
          <w:szCs w:val="23"/>
        </w:rPr>
        <w:t xml:space="preserve"> (</w:t>
      </w:r>
      <w:r w:rsidRPr="00BE3E79">
        <w:rPr>
          <w:color w:val="000000"/>
          <w:sz w:val="23"/>
          <w:szCs w:val="23"/>
        </w:rPr>
        <w:t>Les Luthiers</w:t>
      </w:r>
      <w:r w:rsidR="00753482">
        <w:rPr>
          <w:color w:val="000000"/>
          <w:sz w:val="23"/>
          <w:szCs w:val="23"/>
        </w:rPr>
        <w:t>)</w:t>
      </w:r>
    </w:p>
    <w:p w:rsidR="000A3B03" w:rsidRPr="00BE3E79" w:rsidRDefault="000A3B03" w:rsidP="00BE3E79">
      <w:pPr>
        <w:widowControl w:val="0"/>
        <w:tabs>
          <w:tab w:val="left" w:pos="720"/>
        </w:tabs>
        <w:autoSpaceDE w:val="0"/>
        <w:autoSpaceDN w:val="0"/>
        <w:adjustRightInd w:val="0"/>
        <w:ind w:left="2880" w:hanging="2880"/>
        <w:rPr>
          <w:color w:val="000000"/>
          <w:sz w:val="23"/>
          <w:szCs w:val="23"/>
        </w:rPr>
      </w:pPr>
      <w:r w:rsidRPr="0029511C">
        <w:rPr>
          <w:color w:val="000000"/>
          <w:sz w:val="23"/>
          <w:szCs w:val="23"/>
        </w:rPr>
        <w:t>Alberto Ginastera</w:t>
      </w:r>
      <w:r>
        <w:rPr>
          <w:color w:val="000000"/>
          <w:sz w:val="23"/>
          <w:szCs w:val="23"/>
        </w:rPr>
        <w:t>:</w:t>
      </w:r>
      <w:r>
        <w:rPr>
          <w:color w:val="000000"/>
          <w:sz w:val="23"/>
          <w:szCs w:val="23"/>
        </w:rPr>
        <w:tab/>
      </w:r>
      <w:r w:rsidRPr="0029511C">
        <w:rPr>
          <w:color w:val="000000"/>
          <w:sz w:val="23"/>
          <w:szCs w:val="23"/>
        </w:rPr>
        <w:t>Ollantay, Op. 17</w:t>
      </w:r>
      <w:r w:rsidR="00BE3E79">
        <w:rPr>
          <w:color w:val="000000"/>
          <w:sz w:val="23"/>
          <w:szCs w:val="23"/>
        </w:rPr>
        <w:t xml:space="preserve"> (</w:t>
      </w:r>
      <w:r w:rsidRPr="00BE3E79">
        <w:rPr>
          <w:color w:val="000000"/>
          <w:sz w:val="23"/>
          <w:szCs w:val="23"/>
        </w:rPr>
        <w:t>Odense Symphony Orchestra; Jan Wagner, conductor</w:t>
      </w:r>
      <w:r w:rsidR="00BE3E79">
        <w:rPr>
          <w:color w:val="000000"/>
          <w:sz w:val="23"/>
          <w:szCs w:val="23"/>
        </w:rPr>
        <w:t>)</w:t>
      </w:r>
    </w:p>
    <w:p w:rsidR="000A3B03" w:rsidRPr="00FF4231" w:rsidRDefault="000A3B03" w:rsidP="000A3B03">
      <w:pPr>
        <w:pStyle w:val="Default"/>
        <w:rPr>
          <w:b/>
        </w:rPr>
      </w:pPr>
    </w:p>
    <w:p w:rsidR="000A3B03" w:rsidRDefault="000A3B03" w:rsidP="000A3B03">
      <w:pPr>
        <w:pStyle w:val="Default"/>
        <w:rPr>
          <w:b/>
        </w:rPr>
      </w:pPr>
    </w:p>
    <w:p w:rsidR="000A3B03" w:rsidRPr="00FF4231" w:rsidRDefault="000A3B03" w:rsidP="000A3B03">
      <w:pPr>
        <w:pStyle w:val="Default"/>
        <w:rPr>
          <w:b/>
        </w:rPr>
      </w:pPr>
      <w:r>
        <w:rPr>
          <w:b/>
        </w:rPr>
        <w:t xml:space="preserve">PROGRAM #: </w:t>
      </w:r>
      <w:r>
        <w:rPr>
          <w:b/>
        </w:rPr>
        <w:tab/>
        <w:t>FST 18-46</w:t>
      </w:r>
    </w:p>
    <w:p w:rsidR="000A3B03" w:rsidRDefault="000A3B03" w:rsidP="000A3B03">
      <w:pPr>
        <w:pStyle w:val="Default"/>
        <w:rPr>
          <w:b/>
        </w:rPr>
      </w:pPr>
      <w:r>
        <w:rPr>
          <w:b/>
        </w:rPr>
        <w:t xml:space="preserve">RELEASE: </w:t>
      </w:r>
      <w:r>
        <w:rPr>
          <w:b/>
        </w:rPr>
        <w:tab/>
      </w:r>
      <w:r>
        <w:rPr>
          <w:b/>
        </w:rPr>
        <w:tab/>
        <w:t>February 10, 2019</w:t>
      </w:r>
    </w:p>
    <w:p w:rsidR="000A3B03" w:rsidRDefault="000A3B03" w:rsidP="000A3B03">
      <w:pPr>
        <w:pStyle w:val="Default"/>
        <w:rPr>
          <w:b/>
        </w:rPr>
      </w:pPr>
    </w:p>
    <w:p w:rsidR="000A3B03" w:rsidRDefault="000A3B03" w:rsidP="000A3B03">
      <w:pPr>
        <w:rPr>
          <w:rFonts w:eastAsia="Calibri"/>
          <w:b/>
          <w:color w:val="000000"/>
          <w:szCs w:val="24"/>
        </w:rPr>
      </w:pPr>
      <w:r w:rsidRPr="00542EE9">
        <w:rPr>
          <w:rFonts w:eastAsia="Calibri"/>
          <w:b/>
          <w:color w:val="000000"/>
          <w:szCs w:val="24"/>
        </w:rPr>
        <w:t>Teresa Carreño</w:t>
      </w:r>
      <w:r>
        <w:rPr>
          <w:rFonts w:eastAsia="Calibri"/>
          <w:b/>
          <w:color w:val="000000"/>
          <w:szCs w:val="24"/>
        </w:rPr>
        <w:t>, Composer</w:t>
      </w:r>
    </w:p>
    <w:p w:rsidR="000A3B03" w:rsidRDefault="000A3B03" w:rsidP="000A3B03">
      <w:r>
        <w:t>Born in Venezuela in 1953, Teresa Carreño was one the first Latin American women with an international career as a pianist, composer and teacher. Fiesta looks into the life and music of this piano virtuoso nicknamed the “Valkyrie of the Piano.”</w:t>
      </w:r>
    </w:p>
    <w:p w:rsidR="000A3B03" w:rsidRDefault="000A3B03" w:rsidP="000A3B03">
      <w:pPr>
        <w:pStyle w:val="Default"/>
        <w:rPr>
          <w:b/>
        </w:rPr>
      </w:pPr>
    </w:p>
    <w:p w:rsidR="000A3B03" w:rsidRDefault="000A3B03" w:rsidP="000A3B03">
      <w:pPr>
        <w:pStyle w:val="Default"/>
        <w:rPr>
          <w:b/>
        </w:rPr>
      </w:pPr>
    </w:p>
    <w:p w:rsidR="000A3B03" w:rsidRPr="00FF4231" w:rsidRDefault="000A3B03" w:rsidP="000A3B03">
      <w:pPr>
        <w:pStyle w:val="Default"/>
        <w:rPr>
          <w:b/>
        </w:rPr>
      </w:pPr>
      <w:r>
        <w:rPr>
          <w:b/>
        </w:rPr>
        <w:t xml:space="preserve">PROGRAM #: </w:t>
      </w:r>
      <w:r>
        <w:rPr>
          <w:b/>
        </w:rPr>
        <w:tab/>
        <w:t>FST 18-47</w:t>
      </w:r>
    </w:p>
    <w:p w:rsidR="000A3B03" w:rsidRDefault="000A3B03" w:rsidP="000A3B03">
      <w:pPr>
        <w:pStyle w:val="Default"/>
        <w:rPr>
          <w:b/>
        </w:rPr>
      </w:pPr>
      <w:r>
        <w:rPr>
          <w:b/>
        </w:rPr>
        <w:t xml:space="preserve">RELEASE: </w:t>
      </w:r>
      <w:r>
        <w:rPr>
          <w:b/>
        </w:rPr>
        <w:tab/>
      </w:r>
      <w:r>
        <w:rPr>
          <w:b/>
        </w:rPr>
        <w:tab/>
        <w:t>February 17, 2019</w:t>
      </w:r>
    </w:p>
    <w:p w:rsidR="000A3B03" w:rsidRDefault="000A3B03" w:rsidP="000A3B03">
      <w:pPr>
        <w:pStyle w:val="Default"/>
        <w:rPr>
          <w:b/>
        </w:rPr>
      </w:pPr>
    </w:p>
    <w:p w:rsidR="000A3B03" w:rsidRDefault="000A3B03" w:rsidP="000A3B03">
      <w:pPr>
        <w:rPr>
          <w:rFonts w:eastAsia="Calibri"/>
          <w:b/>
          <w:color w:val="000000"/>
          <w:szCs w:val="24"/>
        </w:rPr>
      </w:pPr>
      <w:r>
        <w:rPr>
          <w:rFonts w:eastAsia="Calibri"/>
          <w:b/>
          <w:color w:val="000000"/>
          <w:szCs w:val="24"/>
        </w:rPr>
        <w:t>Best of the 13</w:t>
      </w:r>
      <w:r w:rsidRPr="00AB47B5">
        <w:rPr>
          <w:rFonts w:eastAsia="Calibri"/>
          <w:b/>
          <w:color w:val="000000"/>
          <w:szCs w:val="24"/>
          <w:vertAlign w:val="superscript"/>
        </w:rPr>
        <w:t>th</w:t>
      </w:r>
      <w:r>
        <w:rPr>
          <w:rFonts w:eastAsia="Calibri"/>
          <w:b/>
          <w:color w:val="000000"/>
          <w:szCs w:val="24"/>
        </w:rPr>
        <w:t xml:space="preserve"> Chicago Latino Music Festival</w:t>
      </w:r>
    </w:p>
    <w:p w:rsidR="000A3B03" w:rsidRPr="007261AF" w:rsidRDefault="000A3B03" w:rsidP="000A3B03">
      <w:pPr>
        <w:widowControl w:val="0"/>
        <w:autoSpaceDE w:val="0"/>
        <w:autoSpaceDN w:val="0"/>
        <w:adjustRightInd w:val="0"/>
        <w:rPr>
          <w:color w:val="000000"/>
        </w:rPr>
      </w:pPr>
      <w:r w:rsidRPr="007261AF">
        <w:rPr>
          <w:color w:val="000000"/>
        </w:rPr>
        <w:t>The Chicago Latino Music Festival is the biggest on its k</w:t>
      </w:r>
      <w:r w:rsidR="00753482">
        <w:rPr>
          <w:color w:val="000000"/>
        </w:rPr>
        <w:t>ind, featuring every year world-</w:t>
      </w:r>
      <w:r w:rsidRPr="007261AF">
        <w:rPr>
          <w:color w:val="000000"/>
        </w:rPr>
        <w:t>class performers in a repertoire that goes from the Colonial period to the present</w:t>
      </w:r>
      <w:r>
        <w:rPr>
          <w:color w:val="000000"/>
        </w:rPr>
        <w:t>.</w:t>
      </w:r>
      <w:r w:rsidRPr="007261AF">
        <w:rPr>
          <w:color w:val="000000"/>
        </w:rPr>
        <w:t xml:space="preserve"> </w:t>
      </w:r>
      <w:r w:rsidR="00753482">
        <w:rPr>
          <w:color w:val="000000"/>
        </w:rPr>
        <w:t>The festival showcases</w:t>
      </w:r>
      <w:r w:rsidRPr="007261AF">
        <w:rPr>
          <w:color w:val="000000"/>
        </w:rPr>
        <w:t xml:space="preserve"> soloist</w:t>
      </w:r>
      <w:r w:rsidR="00753482">
        <w:rPr>
          <w:color w:val="000000"/>
        </w:rPr>
        <w:t>s</w:t>
      </w:r>
      <w:r w:rsidRPr="007261AF">
        <w:rPr>
          <w:color w:val="000000"/>
        </w:rPr>
        <w:t xml:space="preserve"> and chamber music to symphonic works and ev</w:t>
      </w:r>
      <w:r w:rsidR="00753482">
        <w:rPr>
          <w:color w:val="000000"/>
        </w:rPr>
        <w:t>en opera and ballet,</w:t>
      </w:r>
      <w:r>
        <w:rPr>
          <w:color w:val="000000"/>
        </w:rPr>
        <w:t xml:space="preserve"> </w:t>
      </w:r>
      <w:r w:rsidRPr="00753482">
        <w:rPr>
          <w:i/>
          <w:color w:val="000000"/>
        </w:rPr>
        <w:t>Fiesta</w:t>
      </w:r>
      <w:r>
        <w:rPr>
          <w:color w:val="000000"/>
        </w:rPr>
        <w:t xml:space="preserve"> celebrates the thirteenth year of this colorful festival with some of the highlights.</w:t>
      </w:r>
    </w:p>
    <w:p w:rsidR="000A3B03" w:rsidRDefault="000A3B03" w:rsidP="000A3B03">
      <w:pPr>
        <w:rPr>
          <w:rFonts w:eastAsia="Calibri"/>
          <w:b/>
          <w:color w:val="000000"/>
          <w:szCs w:val="24"/>
        </w:rPr>
      </w:pPr>
    </w:p>
    <w:p w:rsidR="000A3B03" w:rsidRDefault="000A3B03" w:rsidP="000A3B03">
      <w:pPr>
        <w:pStyle w:val="Default"/>
        <w:rPr>
          <w:b/>
        </w:rPr>
      </w:pPr>
    </w:p>
    <w:p w:rsidR="000A3B03" w:rsidRPr="00FF4231" w:rsidRDefault="000A3B03" w:rsidP="000A3B03">
      <w:pPr>
        <w:pStyle w:val="Default"/>
        <w:rPr>
          <w:b/>
        </w:rPr>
      </w:pPr>
      <w:r>
        <w:rPr>
          <w:b/>
        </w:rPr>
        <w:t xml:space="preserve">PROGRAM #: </w:t>
      </w:r>
      <w:r>
        <w:rPr>
          <w:b/>
        </w:rPr>
        <w:tab/>
        <w:t>FST 18-48</w:t>
      </w:r>
    </w:p>
    <w:p w:rsidR="000A3B03" w:rsidRDefault="000A3B03" w:rsidP="000A3B03">
      <w:pPr>
        <w:pStyle w:val="Default"/>
        <w:rPr>
          <w:b/>
        </w:rPr>
      </w:pPr>
      <w:r>
        <w:rPr>
          <w:b/>
        </w:rPr>
        <w:lastRenderedPageBreak/>
        <w:t xml:space="preserve">RELEASE: </w:t>
      </w:r>
      <w:r>
        <w:rPr>
          <w:b/>
        </w:rPr>
        <w:tab/>
      </w:r>
      <w:r>
        <w:rPr>
          <w:b/>
        </w:rPr>
        <w:tab/>
        <w:t>February 24, 2019</w:t>
      </w:r>
    </w:p>
    <w:p w:rsidR="000A3B03" w:rsidRDefault="000A3B03" w:rsidP="000A3B03">
      <w:pPr>
        <w:pStyle w:val="Default"/>
        <w:rPr>
          <w:b/>
        </w:rPr>
      </w:pPr>
    </w:p>
    <w:p w:rsidR="000A3B03" w:rsidRDefault="00753482" w:rsidP="000A3B03">
      <w:pPr>
        <w:rPr>
          <w:rFonts w:eastAsia="Calibri"/>
          <w:b/>
          <w:color w:val="000000"/>
          <w:szCs w:val="24"/>
        </w:rPr>
      </w:pPr>
      <w:r>
        <w:rPr>
          <w:rFonts w:eastAsia="Calibri"/>
          <w:b/>
          <w:color w:val="000000"/>
          <w:szCs w:val="24"/>
        </w:rPr>
        <w:t xml:space="preserve">Two </w:t>
      </w:r>
      <w:r w:rsidR="000A3B03">
        <w:rPr>
          <w:rFonts w:eastAsia="Calibri"/>
          <w:b/>
          <w:color w:val="000000"/>
          <w:szCs w:val="24"/>
        </w:rPr>
        <w:t>Hundred Years of Solitude</w:t>
      </w:r>
    </w:p>
    <w:p w:rsidR="000A3B03" w:rsidRDefault="000A3B03" w:rsidP="000A3B03">
      <w:r>
        <w:t>Social struggle and conflict have punctuated the history of Latin America.  Art has always been a reflection of a society and music can be one of the most powerful. On this program, Elbio Barilari presents musical works linked to society and human landscapes.</w:t>
      </w:r>
    </w:p>
    <w:p w:rsidR="000A3B03" w:rsidRPr="00AB47B5" w:rsidRDefault="000A3B03" w:rsidP="000A3B03">
      <w:pPr>
        <w:rPr>
          <w:rFonts w:eastAsia="Calibri"/>
          <w:color w:val="000000"/>
          <w:szCs w:val="24"/>
        </w:rPr>
      </w:pPr>
    </w:p>
    <w:p w:rsidR="000A3B03" w:rsidRDefault="000A3B03" w:rsidP="000A3B03">
      <w:pPr>
        <w:rPr>
          <w:rFonts w:eastAsia="Calibri"/>
          <w:b/>
          <w:color w:val="000000"/>
          <w:szCs w:val="24"/>
        </w:rPr>
      </w:pPr>
    </w:p>
    <w:p w:rsidR="000A3B03" w:rsidRPr="00FF4231" w:rsidRDefault="000A3B03" w:rsidP="000A3B03">
      <w:pPr>
        <w:pStyle w:val="Default"/>
        <w:rPr>
          <w:b/>
        </w:rPr>
      </w:pPr>
      <w:r>
        <w:rPr>
          <w:b/>
        </w:rPr>
        <w:t xml:space="preserve">PROGRAM #: </w:t>
      </w:r>
      <w:r>
        <w:rPr>
          <w:b/>
        </w:rPr>
        <w:tab/>
        <w:t>FST 18-49</w:t>
      </w:r>
    </w:p>
    <w:p w:rsidR="000A3B03" w:rsidRDefault="000A3B03" w:rsidP="000A3B03">
      <w:pPr>
        <w:pStyle w:val="Default"/>
        <w:rPr>
          <w:b/>
        </w:rPr>
      </w:pPr>
      <w:r>
        <w:rPr>
          <w:b/>
        </w:rPr>
        <w:t xml:space="preserve">RELEASE: </w:t>
      </w:r>
      <w:r>
        <w:rPr>
          <w:b/>
        </w:rPr>
        <w:tab/>
      </w:r>
      <w:r>
        <w:rPr>
          <w:b/>
        </w:rPr>
        <w:tab/>
        <w:t>March 3, 2019</w:t>
      </w:r>
    </w:p>
    <w:p w:rsidR="000A3B03" w:rsidRDefault="000A3B03" w:rsidP="000A3B03"/>
    <w:p w:rsidR="000A3B03" w:rsidRPr="00335F17" w:rsidRDefault="000A3B03" w:rsidP="000A3B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color w:val="000000"/>
          <w:sz w:val="23"/>
          <w:szCs w:val="23"/>
        </w:rPr>
      </w:pPr>
      <w:r w:rsidRPr="00335F17">
        <w:rPr>
          <w:b/>
          <w:color w:val="000000"/>
          <w:sz w:val="23"/>
          <w:szCs w:val="23"/>
        </w:rPr>
        <w:t>Memories from Sefarad</w:t>
      </w:r>
    </w:p>
    <w:p w:rsidR="000A3B03" w:rsidRPr="00335F17" w:rsidRDefault="000A3B03" w:rsidP="000A3B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3"/>
          <w:szCs w:val="23"/>
        </w:rPr>
      </w:pPr>
      <w:r w:rsidRPr="00335F17">
        <w:rPr>
          <w:color w:val="000000"/>
          <w:sz w:val="23"/>
          <w:szCs w:val="23"/>
        </w:rPr>
        <w:t xml:space="preserve">Sefarad is the name the Spanish Jews gave to that land, thence their denomination as Sephardic people. Expelled from Spain alongside the Muslims, their culture, and </w:t>
      </w:r>
      <w:r w:rsidR="00BE3E79">
        <w:rPr>
          <w:color w:val="000000"/>
          <w:sz w:val="23"/>
          <w:szCs w:val="23"/>
        </w:rPr>
        <w:t>their language, the Ladino, has</w:t>
      </w:r>
      <w:r w:rsidRPr="00335F17">
        <w:rPr>
          <w:color w:val="000000"/>
          <w:sz w:val="23"/>
          <w:szCs w:val="23"/>
        </w:rPr>
        <w:t xml:space="preserve"> been preserved in Northern Africa, Greece, Turkey and the Netherlands. Over several hundred years many Sephardies migrated to the Americas, specially Mexico, the US, Argentina and Uruguay. Nowadays there is a strong Sephardic community in Israel too. Fiesta pays a new visit to this tradition.</w:t>
      </w:r>
    </w:p>
    <w:p w:rsidR="000A3B03" w:rsidRDefault="000A3B03" w:rsidP="000A3B03">
      <w:pPr>
        <w:pStyle w:val="Default"/>
        <w:rPr>
          <w:sz w:val="23"/>
          <w:szCs w:val="23"/>
        </w:rPr>
      </w:pPr>
    </w:p>
    <w:p w:rsidR="000A3B03" w:rsidRPr="005D437E" w:rsidRDefault="000A3B03" w:rsidP="000A3B03">
      <w:pPr>
        <w:widowControl w:val="0"/>
        <w:tabs>
          <w:tab w:val="left" w:pos="720"/>
        </w:tabs>
        <w:autoSpaceDE w:val="0"/>
        <w:autoSpaceDN w:val="0"/>
        <w:adjustRightInd w:val="0"/>
        <w:ind w:left="2880" w:hanging="2880"/>
        <w:rPr>
          <w:sz w:val="23"/>
          <w:szCs w:val="23"/>
        </w:rPr>
      </w:pPr>
      <w:r>
        <w:rPr>
          <w:color w:val="000000"/>
          <w:sz w:val="23"/>
          <w:szCs w:val="23"/>
        </w:rPr>
        <w:t>Anonymous</w:t>
      </w:r>
      <w:r w:rsidRPr="00CE3EBC">
        <w:rPr>
          <w:sz w:val="23"/>
          <w:szCs w:val="23"/>
        </w:rPr>
        <w:t>:</w:t>
      </w:r>
      <w:r w:rsidRPr="00CE3EBC">
        <w:rPr>
          <w:sz w:val="23"/>
          <w:szCs w:val="23"/>
        </w:rPr>
        <w:tab/>
      </w:r>
      <w:r w:rsidRPr="00E7131D">
        <w:rPr>
          <w:i/>
          <w:color w:val="1D300D"/>
          <w:sz w:val="23"/>
          <w:szCs w:val="23"/>
        </w:rPr>
        <w:t>El Moro de Antequera</w:t>
      </w:r>
      <w:r>
        <w:rPr>
          <w:kern w:val="1"/>
          <w:sz w:val="23"/>
          <w:szCs w:val="23"/>
        </w:rPr>
        <w:t xml:space="preserve"> </w:t>
      </w:r>
      <w:r>
        <w:rPr>
          <w:szCs w:val="24"/>
        </w:rPr>
        <w:t>(</w:t>
      </w:r>
      <w:r w:rsidRPr="00FA163E">
        <w:rPr>
          <w:sz w:val="23"/>
          <w:szCs w:val="23"/>
        </w:rPr>
        <w:t>Hesperión XXI</w:t>
      </w:r>
      <w:r>
        <w:rPr>
          <w:color w:val="000000"/>
          <w:sz w:val="23"/>
          <w:szCs w:val="23"/>
        </w:rPr>
        <w:t xml:space="preserve">; </w:t>
      </w:r>
      <w:r w:rsidRPr="00FA163E">
        <w:rPr>
          <w:sz w:val="23"/>
          <w:szCs w:val="23"/>
        </w:rPr>
        <w:t>Montserrat Figueras</w:t>
      </w:r>
      <w:r>
        <w:rPr>
          <w:sz w:val="23"/>
          <w:szCs w:val="23"/>
        </w:rPr>
        <w:t>, soprano</w:t>
      </w:r>
      <w:r>
        <w:rPr>
          <w:color w:val="000000"/>
          <w:sz w:val="23"/>
          <w:szCs w:val="23"/>
        </w:rPr>
        <w:t xml:space="preserve">; </w:t>
      </w:r>
      <w:r w:rsidRPr="00FA163E">
        <w:rPr>
          <w:sz w:val="23"/>
          <w:szCs w:val="23"/>
        </w:rPr>
        <w:t>Jordi Savall, conductor</w:t>
      </w:r>
      <w:r w:rsidR="00753482">
        <w:rPr>
          <w:sz w:val="23"/>
          <w:szCs w:val="23"/>
        </w:rPr>
        <w:t>)</w:t>
      </w:r>
    </w:p>
    <w:p w:rsidR="000A3B03" w:rsidRPr="0029511C" w:rsidRDefault="000A3B03" w:rsidP="000A3B03">
      <w:pPr>
        <w:widowControl w:val="0"/>
        <w:tabs>
          <w:tab w:val="left" w:pos="720"/>
        </w:tabs>
        <w:autoSpaceDE w:val="0"/>
        <w:autoSpaceDN w:val="0"/>
        <w:adjustRightInd w:val="0"/>
        <w:ind w:left="2880" w:hanging="2880"/>
        <w:rPr>
          <w:sz w:val="23"/>
          <w:szCs w:val="23"/>
        </w:rPr>
      </w:pPr>
      <w:r>
        <w:rPr>
          <w:color w:val="000000"/>
          <w:sz w:val="23"/>
          <w:szCs w:val="23"/>
        </w:rPr>
        <w:t>Anonymous</w:t>
      </w:r>
      <w:r w:rsidRPr="00CE3EBC">
        <w:rPr>
          <w:sz w:val="23"/>
          <w:szCs w:val="23"/>
        </w:rPr>
        <w:t xml:space="preserve">: </w:t>
      </w:r>
      <w:r w:rsidRPr="00CE3EBC">
        <w:rPr>
          <w:sz w:val="23"/>
          <w:szCs w:val="23"/>
        </w:rPr>
        <w:tab/>
      </w:r>
      <w:r w:rsidRPr="00FA163E">
        <w:rPr>
          <w:i/>
          <w:color w:val="1D300D"/>
          <w:sz w:val="23"/>
          <w:szCs w:val="23"/>
        </w:rPr>
        <w:t>Levantóse el Conde</w:t>
      </w:r>
      <w:r w:rsidRPr="00CE3EBC">
        <w:rPr>
          <w:sz w:val="23"/>
          <w:szCs w:val="23"/>
        </w:rPr>
        <w:t xml:space="preserve"> </w:t>
      </w:r>
      <w:r>
        <w:rPr>
          <w:szCs w:val="24"/>
        </w:rPr>
        <w:t>(</w:t>
      </w:r>
      <w:r w:rsidRPr="00FA163E">
        <w:rPr>
          <w:sz w:val="23"/>
          <w:szCs w:val="23"/>
        </w:rPr>
        <w:t>Hesperión XXI</w:t>
      </w:r>
      <w:r>
        <w:rPr>
          <w:color w:val="000000"/>
          <w:sz w:val="23"/>
          <w:szCs w:val="23"/>
        </w:rPr>
        <w:t xml:space="preserve">; </w:t>
      </w:r>
      <w:r w:rsidRPr="00FA163E">
        <w:rPr>
          <w:sz w:val="23"/>
          <w:szCs w:val="23"/>
        </w:rPr>
        <w:t>Montserrat Figueras</w:t>
      </w:r>
      <w:r>
        <w:rPr>
          <w:sz w:val="23"/>
          <w:szCs w:val="23"/>
        </w:rPr>
        <w:t>, soprano</w:t>
      </w:r>
      <w:r>
        <w:rPr>
          <w:color w:val="000000"/>
          <w:sz w:val="23"/>
          <w:szCs w:val="23"/>
        </w:rPr>
        <w:t xml:space="preserve">; </w:t>
      </w:r>
      <w:r w:rsidRPr="00FA163E">
        <w:rPr>
          <w:sz w:val="23"/>
          <w:szCs w:val="23"/>
        </w:rPr>
        <w:t>Jordi Savall, conductor</w:t>
      </w:r>
      <w:r w:rsidR="00753482">
        <w:rPr>
          <w:sz w:val="23"/>
          <w:szCs w:val="23"/>
        </w:rPr>
        <w:t>)</w:t>
      </w:r>
    </w:p>
    <w:p w:rsidR="000A3B03" w:rsidRDefault="000A3B03" w:rsidP="000A3B03">
      <w:pPr>
        <w:widowControl w:val="0"/>
        <w:tabs>
          <w:tab w:val="left" w:pos="720"/>
        </w:tabs>
        <w:autoSpaceDE w:val="0"/>
        <w:autoSpaceDN w:val="0"/>
        <w:adjustRightInd w:val="0"/>
        <w:ind w:left="2880" w:hanging="2880"/>
        <w:rPr>
          <w:color w:val="000000"/>
          <w:sz w:val="23"/>
          <w:szCs w:val="23"/>
        </w:rPr>
      </w:pPr>
      <w:r>
        <w:rPr>
          <w:color w:val="000000"/>
          <w:sz w:val="23"/>
          <w:szCs w:val="23"/>
        </w:rPr>
        <w:t>Anonymous</w:t>
      </w:r>
      <w:r w:rsidRPr="00CE3EBC">
        <w:rPr>
          <w:sz w:val="23"/>
          <w:szCs w:val="23"/>
        </w:rPr>
        <w:t xml:space="preserve">: </w:t>
      </w:r>
      <w:r w:rsidRPr="00CE3EBC">
        <w:rPr>
          <w:sz w:val="23"/>
          <w:szCs w:val="23"/>
        </w:rPr>
        <w:tab/>
      </w:r>
      <w:r w:rsidRPr="00FA163E">
        <w:rPr>
          <w:i/>
          <w:color w:val="1D300D"/>
          <w:sz w:val="23"/>
          <w:szCs w:val="23"/>
        </w:rPr>
        <w:t>El rey de Francia</w:t>
      </w:r>
      <w:r w:rsidRPr="00CE3EBC">
        <w:rPr>
          <w:sz w:val="23"/>
          <w:szCs w:val="23"/>
        </w:rPr>
        <w:t xml:space="preserve"> </w:t>
      </w:r>
      <w:r>
        <w:rPr>
          <w:szCs w:val="24"/>
        </w:rPr>
        <w:t>(</w:t>
      </w:r>
      <w:r w:rsidRPr="00FA163E">
        <w:rPr>
          <w:sz w:val="23"/>
          <w:szCs w:val="23"/>
        </w:rPr>
        <w:t>Hesperión XXI</w:t>
      </w:r>
      <w:r>
        <w:rPr>
          <w:color w:val="000000"/>
          <w:sz w:val="23"/>
          <w:szCs w:val="23"/>
        </w:rPr>
        <w:t xml:space="preserve">; </w:t>
      </w:r>
      <w:r w:rsidRPr="00FA163E">
        <w:rPr>
          <w:sz w:val="23"/>
          <w:szCs w:val="23"/>
        </w:rPr>
        <w:t>Montserrat Figueras</w:t>
      </w:r>
      <w:r>
        <w:rPr>
          <w:sz w:val="23"/>
          <w:szCs w:val="23"/>
        </w:rPr>
        <w:t>, soprano</w:t>
      </w:r>
      <w:r>
        <w:rPr>
          <w:color w:val="000000"/>
          <w:sz w:val="23"/>
          <w:szCs w:val="23"/>
        </w:rPr>
        <w:t xml:space="preserve">; </w:t>
      </w:r>
      <w:r w:rsidRPr="00FA163E">
        <w:rPr>
          <w:sz w:val="23"/>
          <w:szCs w:val="23"/>
        </w:rPr>
        <w:t>Jordi Savall, conductor</w:t>
      </w:r>
      <w:r w:rsidR="00753482">
        <w:rPr>
          <w:sz w:val="23"/>
          <w:szCs w:val="23"/>
        </w:rPr>
        <w:t>)</w:t>
      </w:r>
    </w:p>
    <w:p w:rsidR="000A3B03" w:rsidRDefault="000A3B03" w:rsidP="000A3B03">
      <w:pPr>
        <w:widowControl w:val="0"/>
        <w:tabs>
          <w:tab w:val="left" w:pos="720"/>
        </w:tabs>
        <w:autoSpaceDE w:val="0"/>
        <w:autoSpaceDN w:val="0"/>
        <w:adjustRightInd w:val="0"/>
        <w:ind w:left="2880" w:hanging="2880"/>
        <w:rPr>
          <w:sz w:val="23"/>
          <w:szCs w:val="23"/>
        </w:rPr>
      </w:pPr>
      <w:r>
        <w:rPr>
          <w:color w:val="000000"/>
          <w:sz w:val="23"/>
          <w:szCs w:val="23"/>
        </w:rPr>
        <w:t>Anonymous:</w:t>
      </w:r>
      <w:r>
        <w:rPr>
          <w:color w:val="000000"/>
          <w:sz w:val="23"/>
          <w:szCs w:val="23"/>
        </w:rPr>
        <w:tab/>
      </w:r>
      <w:r w:rsidRPr="00FA163E">
        <w:rPr>
          <w:i/>
          <w:sz w:val="23"/>
          <w:szCs w:val="23"/>
        </w:rPr>
        <w:t>Por aquí pasó un caballero</w:t>
      </w:r>
      <w:r>
        <w:rPr>
          <w:color w:val="000000"/>
          <w:sz w:val="23"/>
          <w:szCs w:val="23"/>
        </w:rPr>
        <w:t xml:space="preserve"> </w:t>
      </w:r>
      <w:r>
        <w:rPr>
          <w:szCs w:val="24"/>
        </w:rPr>
        <w:t>(</w:t>
      </w:r>
      <w:r w:rsidRPr="00FA163E">
        <w:rPr>
          <w:sz w:val="23"/>
          <w:szCs w:val="23"/>
        </w:rPr>
        <w:t>Hesperión XXI</w:t>
      </w:r>
      <w:r>
        <w:rPr>
          <w:color w:val="000000"/>
          <w:sz w:val="23"/>
          <w:szCs w:val="23"/>
        </w:rPr>
        <w:t xml:space="preserve">; </w:t>
      </w:r>
      <w:r w:rsidRPr="00FA163E">
        <w:rPr>
          <w:sz w:val="23"/>
          <w:szCs w:val="23"/>
        </w:rPr>
        <w:t>Montserrat Figueras</w:t>
      </w:r>
      <w:r>
        <w:rPr>
          <w:sz w:val="23"/>
          <w:szCs w:val="23"/>
        </w:rPr>
        <w:t>, soprano</w:t>
      </w:r>
      <w:r>
        <w:rPr>
          <w:color w:val="000000"/>
          <w:sz w:val="23"/>
          <w:szCs w:val="23"/>
        </w:rPr>
        <w:t xml:space="preserve">; </w:t>
      </w:r>
      <w:r w:rsidRPr="00FA163E">
        <w:rPr>
          <w:sz w:val="23"/>
          <w:szCs w:val="23"/>
        </w:rPr>
        <w:t>Jordi Savall, conductor</w:t>
      </w:r>
      <w:r w:rsidR="00753482">
        <w:rPr>
          <w:sz w:val="23"/>
          <w:szCs w:val="23"/>
        </w:rPr>
        <w:t>)</w:t>
      </w:r>
    </w:p>
    <w:p w:rsidR="000A3B03" w:rsidRPr="0029511C" w:rsidRDefault="000A3B03" w:rsidP="000A3B03">
      <w:pPr>
        <w:widowControl w:val="0"/>
        <w:tabs>
          <w:tab w:val="left" w:pos="720"/>
        </w:tabs>
        <w:autoSpaceDE w:val="0"/>
        <w:autoSpaceDN w:val="0"/>
        <w:adjustRightInd w:val="0"/>
        <w:ind w:left="2880" w:hanging="2880"/>
        <w:rPr>
          <w:color w:val="000000"/>
          <w:sz w:val="23"/>
          <w:szCs w:val="23"/>
        </w:rPr>
      </w:pPr>
      <w:r>
        <w:rPr>
          <w:color w:val="000000"/>
          <w:sz w:val="23"/>
          <w:szCs w:val="23"/>
        </w:rPr>
        <w:t>Anonymous:</w:t>
      </w:r>
      <w:r>
        <w:rPr>
          <w:color w:val="000000"/>
          <w:sz w:val="23"/>
          <w:szCs w:val="23"/>
        </w:rPr>
        <w:tab/>
      </w:r>
      <w:r w:rsidRPr="00FA163E">
        <w:rPr>
          <w:i/>
          <w:sz w:val="23"/>
          <w:szCs w:val="23"/>
        </w:rPr>
        <w:t>La Guirnalda de las rosas</w:t>
      </w:r>
      <w:r>
        <w:rPr>
          <w:color w:val="000000"/>
          <w:sz w:val="23"/>
          <w:szCs w:val="23"/>
        </w:rPr>
        <w:t xml:space="preserve"> </w:t>
      </w:r>
      <w:r>
        <w:rPr>
          <w:szCs w:val="24"/>
        </w:rPr>
        <w:t>(</w:t>
      </w:r>
      <w:r w:rsidRPr="00FA163E">
        <w:rPr>
          <w:sz w:val="23"/>
          <w:szCs w:val="23"/>
        </w:rPr>
        <w:t>Hesperión XXI</w:t>
      </w:r>
      <w:r>
        <w:rPr>
          <w:color w:val="000000"/>
          <w:sz w:val="23"/>
          <w:szCs w:val="23"/>
        </w:rPr>
        <w:t xml:space="preserve">; </w:t>
      </w:r>
      <w:r w:rsidRPr="00FA163E">
        <w:rPr>
          <w:sz w:val="23"/>
          <w:szCs w:val="23"/>
        </w:rPr>
        <w:t>Montserrat Figueras</w:t>
      </w:r>
      <w:r>
        <w:rPr>
          <w:sz w:val="23"/>
          <w:szCs w:val="23"/>
        </w:rPr>
        <w:t>, soprano</w:t>
      </w:r>
      <w:r>
        <w:rPr>
          <w:color w:val="000000"/>
          <w:sz w:val="23"/>
          <w:szCs w:val="23"/>
        </w:rPr>
        <w:t xml:space="preserve">; </w:t>
      </w:r>
      <w:r w:rsidRPr="00FA163E">
        <w:rPr>
          <w:sz w:val="23"/>
          <w:szCs w:val="23"/>
        </w:rPr>
        <w:t>Jordi Savall, conductor</w:t>
      </w:r>
      <w:r w:rsidR="00753482">
        <w:rPr>
          <w:sz w:val="23"/>
          <w:szCs w:val="23"/>
        </w:rPr>
        <w:t>)</w:t>
      </w:r>
    </w:p>
    <w:p w:rsidR="000A3B03" w:rsidRPr="0029511C" w:rsidRDefault="000A3B03" w:rsidP="000A3B03">
      <w:pPr>
        <w:widowControl w:val="0"/>
        <w:tabs>
          <w:tab w:val="left" w:pos="720"/>
        </w:tabs>
        <w:autoSpaceDE w:val="0"/>
        <w:autoSpaceDN w:val="0"/>
        <w:adjustRightInd w:val="0"/>
        <w:ind w:left="2880" w:hanging="2880"/>
        <w:rPr>
          <w:color w:val="000000"/>
          <w:sz w:val="23"/>
          <w:szCs w:val="23"/>
        </w:rPr>
      </w:pPr>
      <w:r>
        <w:rPr>
          <w:color w:val="000000"/>
          <w:sz w:val="23"/>
          <w:szCs w:val="23"/>
        </w:rPr>
        <w:t>Anonymous:</w:t>
      </w:r>
      <w:r>
        <w:rPr>
          <w:color w:val="000000"/>
          <w:sz w:val="23"/>
          <w:szCs w:val="23"/>
        </w:rPr>
        <w:tab/>
      </w:r>
      <w:r w:rsidRPr="00FA163E">
        <w:rPr>
          <w:i/>
          <w:sz w:val="23"/>
          <w:szCs w:val="23"/>
        </w:rPr>
        <w:t xml:space="preserve">Nani, Nani </w:t>
      </w:r>
      <w:r>
        <w:rPr>
          <w:szCs w:val="24"/>
        </w:rPr>
        <w:t>(</w:t>
      </w:r>
      <w:r w:rsidRPr="00FA163E">
        <w:rPr>
          <w:sz w:val="23"/>
          <w:szCs w:val="23"/>
        </w:rPr>
        <w:t>Hesperión XXI</w:t>
      </w:r>
      <w:r>
        <w:rPr>
          <w:color w:val="000000"/>
          <w:sz w:val="23"/>
          <w:szCs w:val="23"/>
        </w:rPr>
        <w:t xml:space="preserve">; </w:t>
      </w:r>
      <w:r w:rsidRPr="00FA163E">
        <w:rPr>
          <w:sz w:val="23"/>
          <w:szCs w:val="23"/>
        </w:rPr>
        <w:t>Montserrat Figueras</w:t>
      </w:r>
      <w:r>
        <w:rPr>
          <w:sz w:val="23"/>
          <w:szCs w:val="23"/>
        </w:rPr>
        <w:t>, soprano</w:t>
      </w:r>
      <w:r>
        <w:rPr>
          <w:color w:val="000000"/>
          <w:sz w:val="23"/>
          <w:szCs w:val="23"/>
        </w:rPr>
        <w:t xml:space="preserve">; </w:t>
      </w:r>
      <w:r w:rsidRPr="00FA163E">
        <w:rPr>
          <w:sz w:val="23"/>
          <w:szCs w:val="23"/>
        </w:rPr>
        <w:t>Jordi Savall, conductor</w:t>
      </w:r>
      <w:r w:rsidR="00753482">
        <w:rPr>
          <w:sz w:val="23"/>
          <w:szCs w:val="23"/>
        </w:rPr>
        <w:t>)</w:t>
      </w:r>
    </w:p>
    <w:p w:rsidR="000A3B03" w:rsidRPr="0029511C" w:rsidRDefault="000A3B03" w:rsidP="000A3B03">
      <w:pPr>
        <w:widowControl w:val="0"/>
        <w:tabs>
          <w:tab w:val="left" w:pos="720"/>
        </w:tabs>
        <w:autoSpaceDE w:val="0"/>
        <w:autoSpaceDN w:val="0"/>
        <w:adjustRightInd w:val="0"/>
        <w:ind w:left="2880" w:hanging="2880"/>
        <w:rPr>
          <w:color w:val="000000"/>
          <w:sz w:val="23"/>
          <w:szCs w:val="23"/>
        </w:rPr>
      </w:pPr>
      <w:r>
        <w:rPr>
          <w:color w:val="000000"/>
          <w:sz w:val="23"/>
          <w:szCs w:val="23"/>
        </w:rPr>
        <w:t>Anonymous:</w:t>
      </w:r>
      <w:r>
        <w:rPr>
          <w:color w:val="000000"/>
          <w:sz w:val="23"/>
          <w:szCs w:val="23"/>
        </w:rPr>
        <w:tab/>
      </w:r>
      <w:r w:rsidRPr="00FA163E">
        <w:rPr>
          <w:i/>
          <w:sz w:val="23"/>
          <w:szCs w:val="23"/>
        </w:rPr>
        <w:t>El rey que tanto madruga</w:t>
      </w:r>
      <w:r>
        <w:rPr>
          <w:szCs w:val="24"/>
        </w:rPr>
        <w:t xml:space="preserve"> (</w:t>
      </w:r>
      <w:r w:rsidRPr="00FA163E">
        <w:rPr>
          <w:sz w:val="23"/>
          <w:szCs w:val="23"/>
        </w:rPr>
        <w:t>Hesperión XXI</w:t>
      </w:r>
      <w:r>
        <w:rPr>
          <w:color w:val="000000"/>
          <w:sz w:val="23"/>
          <w:szCs w:val="23"/>
        </w:rPr>
        <w:t xml:space="preserve">; </w:t>
      </w:r>
      <w:r w:rsidRPr="00FA163E">
        <w:rPr>
          <w:sz w:val="23"/>
          <w:szCs w:val="23"/>
        </w:rPr>
        <w:t>Montserrat Figueras</w:t>
      </w:r>
      <w:r>
        <w:rPr>
          <w:sz w:val="23"/>
          <w:szCs w:val="23"/>
        </w:rPr>
        <w:t>, soprano</w:t>
      </w:r>
      <w:r>
        <w:rPr>
          <w:color w:val="000000"/>
          <w:sz w:val="23"/>
          <w:szCs w:val="23"/>
        </w:rPr>
        <w:t xml:space="preserve">; </w:t>
      </w:r>
      <w:r w:rsidRPr="00FA163E">
        <w:rPr>
          <w:sz w:val="23"/>
          <w:szCs w:val="23"/>
        </w:rPr>
        <w:t>Jordi Savall, conductor</w:t>
      </w:r>
      <w:r w:rsidR="00753482">
        <w:rPr>
          <w:sz w:val="23"/>
          <w:szCs w:val="23"/>
        </w:rPr>
        <w:t>)</w:t>
      </w:r>
    </w:p>
    <w:p w:rsidR="000A3B03" w:rsidRDefault="000A3B03" w:rsidP="000A3B03"/>
    <w:p w:rsidR="000A3B03" w:rsidRDefault="000A3B03" w:rsidP="000A3B03">
      <w:pPr>
        <w:pStyle w:val="Default"/>
        <w:rPr>
          <w:b/>
        </w:rPr>
      </w:pPr>
    </w:p>
    <w:p w:rsidR="000A3B03" w:rsidRPr="00FF4231" w:rsidRDefault="000A3B03" w:rsidP="000A3B03">
      <w:pPr>
        <w:pStyle w:val="Default"/>
        <w:rPr>
          <w:b/>
        </w:rPr>
      </w:pPr>
      <w:r>
        <w:rPr>
          <w:b/>
        </w:rPr>
        <w:t xml:space="preserve">PROGRAM #: </w:t>
      </w:r>
      <w:r>
        <w:rPr>
          <w:b/>
        </w:rPr>
        <w:tab/>
        <w:t>FST 18-50</w:t>
      </w:r>
    </w:p>
    <w:p w:rsidR="000A3B03" w:rsidRDefault="000A3B03" w:rsidP="000A3B03">
      <w:pPr>
        <w:pStyle w:val="Default"/>
        <w:rPr>
          <w:b/>
        </w:rPr>
      </w:pPr>
      <w:r>
        <w:rPr>
          <w:b/>
        </w:rPr>
        <w:t xml:space="preserve">RELEASE: </w:t>
      </w:r>
      <w:r>
        <w:rPr>
          <w:b/>
        </w:rPr>
        <w:tab/>
      </w:r>
      <w:r>
        <w:rPr>
          <w:b/>
        </w:rPr>
        <w:tab/>
        <w:t>March 10, 2019</w:t>
      </w:r>
    </w:p>
    <w:p w:rsidR="000A3B03" w:rsidRDefault="000A3B03" w:rsidP="000A3B03">
      <w:pPr>
        <w:pStyle w:val="Default"/>
        <w:rPr>
          <w:b/>
        </w:rPr>
      </w:pPr>
    </w:p>
    <w:p w:rsidR="000A3B03" w:rsidRDefault="000A3B03" w:rsidP="000A3B03">
      <w:r>
        <w:rPr>
          <w:b/>
        </w:rPr>
        <w:t>Great Latin American Guitar Composers</w:t>
      </w:r>
      <w:r>
        <w:rPr>
          <w:b/>
        </w:rPr>
        <w:br/>
      </w:r>
      <w:r>
        <w:t>Guitar music is one of the strengths of the Latin American repertoire. Composers from all countries built on the strong traditions inherited from Europe and developed and transformed guitar music in Latin America. Fiesta pays another visit to the guitar treasures of the Americas with composers Leo Brouwer, Maximo Diego Pujol, and Antonio Lauro.</w:t>
      </w:r>
    </w:p>
    <w:p w:rsidR="000A3B03" w:rsidRDefault="000A3B03" w:rsidP="000A3B03">
      <w:pPr>
        <w:pStyle w:val="Default"/>
        <w:rPr>
          <w:b/>
        </w:rPr>
      </w:pPr>
    </w:p>
    <w:p w:rsidR="000A3B03" w:rsidRDefault="000A3B03" w:rsidP="000A3B03"/>
    <w:p w:rsidR="000A3B03" w:rsidRPr="00FF4231" w:rsidRDefault="000A3B03" w:rsidP="000A3B03">
      <w:pPr>
        <w:pStyle w:val="Default"/>
        <w:rPr>
          <w:b/>
        </w:rPr>
      </w:pPr>
      <w:r>
        <w:rPr>
          <w:b/>
        </w:rPr>
        <w:t xml:space="preserve">PROGRAM #: </w:t>
      </w:r>
      <w:r>
        <w:rPr>
          <w:b/>
        </w:rPr>
        <w:tab/>
        <w:t>FST 18-51</w:t>
      </w:r>
    </w:p>
    <w:p w:rsidR="000A3B03" w:rsidRDefault="00324914" w:rsidP="000A3B03">
      <w:pPr>
        <w:pStyle w:val="Default"/>
        <w:rPr>
          <w:b/>
        </w:rPr>
      </w:pPr>
      <w:r>
        <w:rPr>
          <w:b/>
        </w:rPr>
        <w:t xml:space="preserve">RELEASE: </w:t>
      </w:r>
      <w:r>
        <w:rPr>
          <w:b/>
        </w:rPr>
        <w:tab/>
      </w:r>
      <w:r>
        <w:rPr>
          <w:b/>
        </w:rPr>
        <w:tab/>
        <w:t>March 17</w:t>
      </w:r>
      <w:r w:rsidR="000A3B03">
        <w:rPr>
          <w:b/>
        </w:rPr>
        <w:t>, 2019</w:t>
      </w:r>
    </w:p>
    <w:p w:rsidR="00901928" w:rsidRPr="0084719F" w:rsidRDefault="00901928" w:rsidP="00901928">
      <w:pPr>
        <w:autoSpaceDE w:val="0"/>
        <w:autoSpaceDN w:val="0"/>
        <w:rPr>
          <w:rFonts w:ascii="TimesNewRomanPSMT" w:hAnsi="TimesNewRomanPSMT"/>
          <w:b/>
          <w:bCs/>
          <w:szCs w:val="24"/>
        </w:rPr>
      </w:pPr>
    </w:p>
    <w:p w:rsidR="00901928" w:rsidRPr="00411D9E" w:rsidRDefault="00901928" w:rsidP="009019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sidRPr="00411D9E">
        <w:rPr>
          <w:b/>
          <w:szCs w:val="24"/>
        </w:rPr>
        <w:t>Music from Haiti</w:t>
      </w:r>
    </w:p>
    <w:p w:rsidR="00901928" w:rsidRPr="00411D9E" w:rsidRDefault="00901928" w:rsidP="009019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3"/>
          <w:szCs w:val="23"/>
        </w:rPr>
      </w:pPr>
      <w:r w:rsidRPr="00411D9E">
        <w:rPr>
          <w:sz w:val="23"/>
          <w:szCs w:val="23"/>
        </w:rPr>
        <w:t xml:space="preserve">Colonized by France, and the first country in Latin American to win its independence, Haiti is often neglected or forgotten in the context of the Latin American culture. </w:t>
      </w:r>
      <w:r>
        <w:rPr>
          <w:sz w:val="23"/>
          <w:szCs w:val="23"/>
        </w:rPr>
        <w:t>H</w:t>
      </w:r>
      <w:r w:rsidRPr="00411D9E">
        <w:rPr>
          <w:sz w:val="23"/>
          <w:szCs w:val="23"/>
        </w:rPr>
        <w:t>owever,</w:t>
      </w:r>
      <w:r>
        <w:rPr>
          <w:sz w:val="23"/>
          <w:szCs w:val="23"/>
        </w:rPr>
        <w:t xml:space="preserve"> it</w:t>
      </w:r>
      <w:r w:rsidRPr="00411D9E">
        <w:rPr>
          <w:sz w:val="23"/>
          <w:szCs w:val="23"/>
        </w:rPr>
        <w:t xml:space="preserve"> has a strong musical tradition. Fiesta will bring to the audience some of its most important composers.</w:t>
      </w:r>
    </w:p>
    <w:p w:rsidR="00901928" w:rsidRPr="00411D9E" w:rsidRDefault="00901928" w:rsidP="009019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3"/>
          <w:szCs w:val="23"/>
        </w:rPr>
      </w:pPr>
    </w:p>
    <w:p w:rsidR="00901928" w:rsidRPr="00411D9E" w:rsidRDefault="00901928" w:rsidP="009019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 w:val="23"/>
          <w:szCs w:val="23"/>
        </w:rPr>
      </w:pPr>
      <w:r w:rsidRPr="00411D9E">
        <w:rPr>
          <w:sz w:val="23"/>
          <w:szCs w:val="23"/>
        </w:rPr>
        <w:t>Frantz Casseus:</w:t>
      </w:r>
      <w:r w:rsidRPr="00411D9E">
        <w:rPr>
          <w:sz w:val="23"/>
          <w:szCs w:val="23"/>
        </w:rPr>
        <w:tab/>
      </w:r>
      <w:r w:rsidRPr="00411D9E">
        <w:rPr>
          <w:sz w:val="23"/>
          <w:szCs w:val="23"/>
        </w:rPr>
        <w:tab/>
        <w:t>Suite No.1 “Haitian D</w:t>
      </w:r>
      <w:r>
        <w:rPr>
          <w:sz w:val="23"/>
          <w:szCs w:val="23"/>
        </w:rPr>
        <w:t>ances” (Frantz Casseus, guitar)</w:t>
      </w:r>
      <w:bookmarkStart w:id="0" w:name="_GoBack"/>
      <w:bookmarkEnd w:id="0"/>
    </w:p>
    <w:p w:rsidR="00901928" w:rsidRPr="00411D9E" w:rsidRDefault="00901928" w:rsidP="00901928">
      <w:pPr>
        <w:ind w:left="2880" w:hanging="2880"/>
        <w:rPr>
          <w:sz w:val="23"/>
          <w:szCs w:val="23"/>
        </w:rPr>
      </w:pPr>
      <w:r w:rsidRPr="00411D9E">
        <w:rPr>
          <w:sz w:val="23"/>
          <w:szCs w:val="23"/>
        </w:rPr>
        <w:t>Jean Rudy Perrault:</w:t>
      </w:r>
      <w:r w:rsidRPr="00411D9E">
        <w:rPr>
          <w:sz w:val="23"/>
          <w:szCs w:val="23"/>
        </w:rPr>
        <w:tab/>
      </w:r>
      <w:r w:rsidRPr="00411D9E">
        <w:rPr>
          <w:i/>
          <w:color w:val="000000"/>
          <w:sz w:val="23"/>
          <w:szCs w:val="23"/>
        </w:rPr>
        <w:t>Exodus String Quartet</w:t>
      </w:r>
      <w:r w:rsidRPr="00411D9E">
        <w:rPr>
          <w:color w:val="000000"/>
          <w:sz w:val="23"/>
          <w:szCs w:val="23"/>
        </w:rPr>
        <w:t>‬</w:t>
      </w:r>
      <w:r w:rsidRPr="00411D9E">
        <w:rPr>
          <w:sz w:val="23"/>
          <w:szCs w:val="23"/>
        </w:rPr>
        <w:t>‬ (</w:t>
      </w:r>
      <w:r w:rsidRPr="00411D9E">
        <w:rPr>
          <w:color w:val="000000"/>
          <w:sz w:val="23"/>
          <w:szCs w:val="23"/>
        </w:rPr>
        <w:t>Crossing the Borders</w:t>
      </w:r>
      <w:r w:rsidRPr="00411D9E">
        <w:rPr>
          <w:sz w:val="23"/>
          <w:szCs w:val="23"/>
        </w:rPr>
        <w:t>) Cro</w:t>
      </w:r>
      <w:r>
        <w:rPr>
          <w:sz w:val="23"/>
          <w:szCs w:val="23"/>
        </w:rPr>
        <w:t>ssing Borders Music Collective</w:t>
      </w:r>
    </w:p>
    <w:p w:rsidR="00901928" w:rsidRPr="00411D9E" w:rsidRDefault="00901928" w:rsidP="00901928">
      <w:pPr>
        <w:widowControl w:val="0"/>
        <w:autoSpaceDE w:val="0"/>
        <w:autoSpaceDN w:val="0"/>
        <w:adjustRightInd w:val="0"/>
        <w:ind w:left="2880" w:hanging="2880"/>
        <w:rPr>
          <w:sz w:val="23"/>
          <w:szCs w:val="23"/>
        </w:rPr>
      </w:pPr>
      <w:r w:rsidRPr="00411D9E">
        <w:rPr>
          <w:color w:val="000000"/>
          <w:sz w:val="23"/>
          <w:szCs w:val="23"/>
        </w:rPr>
        <w:t>Justin Elie</w:t>
      </w:r>
      <w:r w:rsidRPr="00411D9E">
        <w:rPr>
          <w:sz w:val="23"/>
          <w:szCs w:val="23"/>
        </w:rPr>
        <w:t>:</w:t>
      </w:r>
      <w:r w:rsidRPr="00411D9E">
        <w:rPr>
          <w:sz w:val="23"/>
          <w:szCs w:val="23"/>
        </w:rPr>
        <w:tab/>
      </w:r>
      <w:r w:rsidRPr="00411D9E">
        <w:rPr>
          <w:color w:val="000000"/>
          <w:sz w:val="23"/>
          <w:szCs w:val="23"/>
        </w:rPr>
        <w:t>Legende Creole</w:t>
      </w:r>
      <w:r w:rsidRPr="00411D9E">
        <w:rPr>
          <w:sz w:val="23"/>
          <w:szCs w:val="23"/>
        </w:rPr>
        <w:t xml:space="preserve"> (</w:t>
      </w:r>
      <w:r w:rsidRPr="00411D9E">
        <w:rPr>
          <w:color w:val="000000"/>
          <w:sz w:val="23"/>
          <w:szCs w:val="23"/>
        </w:rPr>
        <w:t>Jean R. Perrault, violin Jeanne Doty, piano</w:t>
      </w:r>
      <w:r w:rsidRPr="00411D9E">
        <w:rPr>
          <w:sz w:val="23"/>
          <w:szCs w:val="23"/>
        </w:rPr>
        <w:t xml:space="preserve">) </w:t>
      </w:r>
    </w:p>
    <w:p w:rsidR="00901928" w:rsidRPr="00411D9E" w:rsidRDefault="00901928" w:rsidP="00901928">
      <w:pPr>
        <w:widowControl w:val="0"/>
        <w:autoSpaceDE w:val="0"/>
        <w:autoSpaceDN w:val="0"/>
        <w:adjustRightInd w:val="0"/>
        <w:rPr>
          <w:color w:val="000000"/>
          <w:sz w:val="23"/>
          <w:szCs w:val="23"/>
        </w:rPr>
      </w:pPr>
      <w:r w:rsidRPr="00411D9E">
        <w:rPr>
          <w:sz w:val="23"/>
          <w:szCs w:val="23"/>
        </w:rPr>
        <w:t>Ludovic Lamothe:</w:t>
      </w:r>
      <w:r w:rsidRPr="00411D9E">
        <w:rPr>
          <w:sz w:val="23"/>
          <w:szCs w:val="23"/>
        </w:rPr>
        <w:tab/>
      </w:r>
      <w:r w:rsidRPr="00411D9E">
        <w:rPr>
          <w:sz w:val="23"/>
          <w:szCs w:val="23"/>
        </w:rPr>
        <w:tab/>
        <w:t>Five Pian</w:t>
      </w:r>
      <w:r>
        <w:rPr>
          <w:sz w:val="23"/>
          <w:szCs w:val="23"/>
        </w:rPr>
        <w:t>o Pieces (Joshua Russel, piano)</w:t>
      </w:r>
    </w:p>
    <w:p w:rsidR="000A3B03" w:rsidRDefault="000A3B03" w:rsidP="000A3B03">
      <w:pPr>
        <w:pStyle w:val="Default"/>
        <w:rPr>
          <w:b/>
        </w:rPr>
      </w:pPr>
    </w:p>
    <w:p w:rsidR="000A3B03" w:rsidRDefault="000A3B03" w:rsidP="000A3B03"/>
    <w:p w:rsidR="000A3B03" w:rsidRDefault="000A3B03" w:rsidP="000A3B03">
      <w:pPr>
        <w:pStyle w:val="Default"/>
        <w:rPr>
          <w:b/>
        </w:rPr>
      </w:pPr>
    </w:p>
    <w:p w:rsidR="000A3B03" w:rsidRPr="00FF4231" w:rsidRDefault="000A3B03" w:rsidP="000A3B03">
      <w:pPr>
        <w:pStyle w:val="Default"/>
        <w:rPr>
          <w:b/>
        </w:rPr>
      </w:pPr>
      <w:r>
        <w:rPr>
          <w:b/>
        </w:rPr>
        <w:t xml:space="preserve">PROGRAM #: </w:t>
      </w:r>
      <w:r>
        <w:rPr>
          <w:b/>
        </w:rPr>
        <w:tab/>
        <w:t>FST 18-52</w:t>
      </w:r>
    </w:p>
    <w:p w:rsidR="000A3B03" w:rsidRDefault="00324914" w:rsidP="000A3B03">
      <w:pPr>
        <w:pStyle w:val="Default"/>
        <w:rPr>
          <w:b/>
        </w:rPr>
      </w:pPr>
      <w:r>
        <w:rPr>
          <w:b/>
        </w:rPr>
        <w:t xml:space="preserve">RELEASE: </w:t>
      </w:r>
      <w:r>
        <w:rPr>
          <w:b/>
        </w:rPr>
        <w:tab/>
      </w:r>
      <w:r>
        <w:rPr>
          <w:b/>
        </w:rPr>
        <w:tab/>
        <w:t>March 24</w:t>
      </w:r>
      <w:r w:rsidR="000A3B03">
        <w:rPr>
          <w:b/>
        </w:rPr>
        <w:t>, 2019</w:t>
      </w:r>
    </w:p>
    <w:p w:rsidR="000A3B03" w:rsidRDefault="000A3B03" w:rsidP="000A3B03">
      <w:pPr>
        <w:rPr>
          <w:rFonts w:eastAsia="Calibri"/>
          <w:b/>
          <w:color w:val="000000"/>
          <w:szCs w:val="24"/>
        </w:rPr>
      </w:pPr>
    </w:p>
    <w:p w:rsidR="000A3B03" w:rsidRDefault="000A3B03" w:rsidP="000A3B03">
      <w:pPr>
        <w:rPr>
          <w:rFonts w:eastAsia="Calibri"/>
          <w:b/>
          <w:color w:val="000000"/>
          <w:szCs w:val="24"/>
        </w:rPr>
      </w:pPr>
      <w:r>
        <w:rPr>
          <w:rFonts w:eastAsia="Calibri"/>
          <w:b/>
          <w:color w:val="000000"/>
          <w:szCs w:val="24"/>
        </w:rPr>
        <w:t>Latin American Composers You SHOULD Know!</w:t>
      </w:r>
    </w:p>
    <w:p w:rsidR="000A3B03" w:rsidRPr="007261AF" w:rsidRDefault="000A3B03" w:rsidP="000A3B03">
      <w:pPr>
        <w:widowControl w:val="0"/>
        <w:autoSpaceDE w:val="0"/>
        <w:autoSpaceDN w:val="0"/>
        <w:adjustRightInd w:val="0"/>
        <w:rPr>
          <w:color w:val="000000"/>
        </w:rPr>
      </w:pPr>
      <w:r w:rsidRPr="007261AF">
        <w:rPr>
          <w:color w:val="000000"/>
        </w:rPr>
        <w:t>Heitor Villa-Lobos, Carlos Chávez, and Alberto Ginastera are the figureheads at the prow of the Latin American music ship. On this episode of Fiesta, we go beyond those giants and feature other Latin American composers that you should know!</w:t>
      </w:r>
    </w:p>
    <w:p w:rsidR="000A3B03" w:rsidRDefault="000A3B03" w:rsidP="000A3B03">
      <w:pPr>
        <w:rPr>
          <w:b/>
        </w:rPr>
      </w:pPr>
    </w:p>
    <w:p w:rsidR="000A3B03" w:rsidRDefault="000A3B03" w:rsidP="000A3B03">
      <w:pPr>
        <w:rPr>
          <w:b/>
        </w:rPr>
      </w:pPr>
    </w:p>
    <w:p w:rsidR="000A3B03" w:rsidRPr="00FF4231" w:rsidRDefault="00753482" w:rsidP="000A3B03">
      <w:pPr>
        <w:pStyle w:val="Default"/>
        <w:rPr>
          <w:b/>
        </w:rPr>
      </w:pPr>
      <w:r>
        <w:rPr>
          <w:b/>
        </w:rPr>
        <w:t xml:space="preserve">PROGRAM #: </w:t>
      </w:r>
      <w:r>
        <w:rPr>
          <w:b/>
        </w:rPr>
        <w:tab/>
        <w:t>FST 19-01</w:t>
      </w:r>
    </w:p>
    <w:p w:rsidR="000A3B03" w:rsidRDefault="00324914" w:rsidP="000A3B03">
      <w:pPr>
        <w:pStyle w:val="Default"/>
        <w:rPr>
          <w:b/>
        </w:rPr>
      </w:pPr>
      <w:r>
        <w:rPr>
          <w:b/>
        </w:rPr>
        <w:t xml:space="preserve">RELEASE: </w:t>
      </w:r>
      <w:r>
        <w:rPr>
          <w:b/>
        </w:rPr>
        <w:tab/>
      </w:r>
      <w:r>
        <w:rPr>
          <w:b/>
        </w:rPr>
        <w:tab/>
        <w:t>March 31</w:t>
      </w:r>
      <w:r w:rsidR="000A3B03">
        <w:rPr>
          <w:b/>
        </w:rPr>
        <w:t>, 2019</w:t>
      </w:r>
    </w:p>
    <w:p w:rsidR="000A3B03" w:rsidRDefault="000A3B03" w:rsidP="000A3B03">
      <w:pPr>
        <w:widowControl w:val="0"/>
        <w:autoSpaceDE w:val="0"/>
        <w:autoSpaceDN w:val="0"/>
        <w:adjustRightInd w:val="0"/>
        <w:rPr>
          <w:rFonts w:ascii="TimesNewRomanPSMT" w:hAnsi="TimesNewRomanPSMT" w:cs="TimesNewRomanPSMT"/>
          <w:b/>
        </w:rPr>
      </w:pPr>
    </w:p>
    <w:p w:rsidR="000A3B03" w:rsidRPr="006E1C8C" w:rsidRDefault="000A3B03" w:rsidP="000A3B03">
      <w:pPr>
        <w:widowControl w:val="0"/>
        <w:autoSpaceDE w:val="0"/>
        <w:autoSpaceDN w:val="0"/>
        <w:adjustRightInd w:val="0"/>
        <w:rPr>
          <w:rFonts w:ascii="TimesNewRomanPSMT" w:hAnsi="TimesNewRomanPSMT" w:cs="TimesNewRomanPSMT"/>
          <w:b/>
        </w:rPr>
      </w:pPr>
      <w:r>
        <w:rPr>
          <w:rFonts w:ascii="TimesNewRomanPSMT" w:hAnsi="TimesNewRomanPSMT" w:cs="TimesNewRomanPSMT"/>
          <w:b/>
        </w:rPr>
        <w:t xml:space="preserve">LP Treasures: Louisville Orchestra Recordings </w:t>
      </w:r>
    </w:p>
    <w:p w:rsidR="000A3B03" w:rsidRDefault="000A3B03" w:rsidP="000A3B03">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This week we dig through our old LPs and find rare and adventurous recordings made by the Louisville Orchestra of Blas Galindo, Joaquin Rodrigo, and Roberto Garcia Morillo. </w:t>
      </w:r>
    </w:p>
    <w:p w:rsidR="000A3B03" w:rsidRDefault="000A3B03" w:rsidP="000A3B03">
      <w:pPr>
        <w:pStyle w:val="Default"/>
        <w:rPr>
          <w:sz w:val="23"/>
          <w:szCs w:val="23"/>
        </w:rPr>
      </w:pPr>
    </w:p>
    <w:p w:rsidR="000A3B03" w:rsidRDefault="000A3B03" w:rsidP="000A3B03">
      <w:pPr>
        <w:pStyle w:val="Default"/>
        <w:rPr>
          <w:sz w:val="23"/>
          <w:szCs w:val="23"/>
        </w:rPr>
      </w:pPr>
    </w:p>
    <w:p w:rsidR="000A3B03" w:rsidRPr="00BE3AD7" w:rsidRDefault="000A3B03" w:rsidP="000A3B03">
      <w:pPr>
        <w:widowControl w:val="0"/>
        <w:autoSpaceDE w:val="0"/>
        <w:autoSpaceDN w:val="0"/>
        <w:adjustRightInd w:val="0"/>
        <w:ind w:left="2880" w:hanging="2880"/>
        <w:rPr>
          <w:sz w:val="23"/>
          <w:szCs w:val="23"/>
        </w:rPr>
      </w:pPr>
      <w:r w:rsidRPr="00BE3AD7">
        <w:rPr>
          <w:sz w:val="23"/>
          <w:szCs w:val="23"/>
        </w:rPr>
        <w:t>Joaquín Nin-Culmell</w:t>
      </w:r>
      <w:r>
        <w:rPr>
          <w:rFonts w:ascii="TimesNewRomanPSMT" w:hAnsi="TimesNewRomanPSMT" w:cs="TimesNewRomanPSMT"/>
        </w:rPr>
        <w:t xml:space="preserve">: </w:t>
      </w:r>
      <w:r>
        <w:rPr>
          <w:rFonts w:ascii="TimesNewRomanPSMT" w:hAnsi="TimesNewRomanPSMT" w:cs="TimesNewRomanPSMT"/>
        </w:rPr>
        <w:tab/>
      </w:r>
      <w:r w:rsidRPr="00BE3AD7">
        <w:rPr>
          <w:sz w:val="23"/>
          <w:szCs w:val="23"/>
        </w:rPr>
        <w:t>Diferencias (1976)</w:t>
      </w:r>
      <w:r>
        <w:rPr>
          <w:rFonts w:ascii="TimesNewRomanPSMT" w:hAnsi="TimesNewRomanPSMT" w:cs="TimesNewRomanPSMT"/>
        </w:rPr>
        <w:t xml:space="preserve"> (</w:t>
      </w:r>
      <w:r w:rsidRPr="00BE3AD7">
        <w:rPr>
          <w:sz w:val="23"/>
          <w:szCs w:val="23"/>
        </w:rPr>
        <w:t>Louisville Symphony Orchestra</w:t>
      </w:r>
      <w:r>
        <w:rPr>
          <w:sz w:val="23"/>
          <w:szCs w:val="23"/>
        </w:rPr>
        <w:t xml:space="preserve">; </w:t>
      </w:r>
      <w:r w:rsidRPr="00BE3AD7">
        <w:rPr>
          <w:sz w:val="23"/>
          <w:szCs w:val="23"/>
        </w:rPr>
        <w:t>Jorge Mester, conductor</w:t>
      </w:r>
      <w:r w:rsidR="00753482">
        <w:rPr>
          <w:rFonts w:ascii="TimesNewRomanPSMT" w:hAnsi="TimesNewRomanPSMT" w:cs="TimesNewRomanPSMT"/>
        </w:rPr>
        <w:t>)</w:t>
      </w:r>
    </w:p>
    <w:p w:rsidR="000A3B03" w:rsidRDefault="000A3B03" w:rsidP="000A3B03">
      <w:pPr>
        <w:widowControl w:val="0"/>
        <w:autoSpaceDE w:val="0"/>
        <w:autoSpaceDN w:val="0"/>
        <w:adjustRightInd w:val="0"/>
        <w:ind w:left="2880" w:hanging="2880"/>
        <w:rPr>
          <w:rFonts w:ascii="TimesNewRomanPSMT" w:hAnsi="TimesNewRomanPSMT" w:cs="TimesNewRomanPSMT"/>
        </w:rPr>
      </w:pPr>
    </w:p>
    <w:p w:rsidR="000A3B03" w:rsidRDefault="000A3B03" w:rsidP="000A3B03">
      <w:pPr>
        <w:widowControl w:val="0"/>
        <w:autoSpaceDE w:val="0"/>
        <w:autoSpaceDN w:val="0"/>
        <w:adjustRightInd w:val="0"/>
        <w:ind w:left="2880" w:hanging="2880"/>
        <w:rPr>
          <w:rFonts w:ascii="TimesNewRomanPSMT" w:hAnsi="TimesNewRomanPSMT" w:cs="TimesNewRomanPSMT"/>
        </w:rPr>
      </w:pPr>
      <w:r w:rsidRPr="00BE3AD7">
        <w:rPr>
          <w:sz w:val="23"/>
          <w:szCs w:val="23"/>
        </w:rPr>
        <w:t>Roberto García-Morillo</w:t>
      </w:r>
      <w:r>
        <w:rPr>
          <w:rFonts w:ascii="TimesNewRomanPSMT" w:hAnsi="TimesNewRomanPSMT" w:cs="TimesNewRomanPSMT"/>
        </w:rPr>
        <w:t xml:space="preserve">: </w:t>
      </w:r>
      <w:r>
        <w:rPr>
          <w:rFonts w:ascii="TimesNewRomanPSMT" w:hAnsi="TimesNewRomanPSMT" w:cs="TimesNewRomanPSMT"/>
        </w:rPr>
        <w:tab/>
      </w:r>
      <w:r w:rsidRPr="00CB1AD6">
        <w:rPr>
          <w:i/>
          <w:szCs w:val="24"/>
        </w:rPr>
        <w:t>Ponteios</w:t>
      </w:r>
      <w:r w:rsidRPr="00085477">
        <w:rPr>
          <w:szCs w:val="24"/>
        </w:rPr>
        <w:t xml:space="preserve">: </w:t>
      </w:r>
      <w:r w:rsidRPr="00BE3AD7">
        <w:rPr>
          <w:sz w:val="23"/>
          <w:szCs w:val="23"/>
        </w:rPr>
        <w:t>Variaciones Olímpicas, Op. 24</w:t>
      </w:r>
      <w:r>
        <w:rPr>
          <w:rFonts w:ascii="TimesNewRomanPSMT" w:hAnsi="TimesNewRomanPSMT" w:cs="TimesNewRomanPSMT"/>
        </w:rPr>
        <w:t xml:space="preserve"> (</w:t>
      </w:r>
      <w:r w:rsidRPr="00BE3AD7">
        <w:rPr>
          <w:sz w:val="23"/>
          <w:szCs w:val="23"/>
        </w:rPr>
        <w:t>Louisville Symphony Orchestra</w:t>
      </w:r>
      <w:r>
        <w:rPr>
          <w:sz w:val="23"/>
          <w:szCs w:val="23"/>
        </w:rPr>
        <w:t xml:space="preserve">; </w:t>
      </w:r>
      <w:r w:rsidRPr="00BE3AD7">
        <w:rPr>
          <w:sz w:val="23"/>
          <w:szCs w:val="23"/>
        </w:rPr>
        <w:t>Robert Whitney, conductor</w:t>
      </w:r>
      <w:r>
        <w:rPr>
          <w:rFonts w:ascii="TimesNewRomanPSMT" w:hAnsi="TimesNewRomanPSMT" w:cs="TimesNewRomanPSMT"/>
        </w:rPr>
        <w:t>)</w:t>
      </w:r>
    </w:p>
    <w:p w:rsidR="000A3B03" w:rsidRPr="00085477" w:rsidRDefault="000A3B03" w:rsidP="000A3B03">
      <w:pPr>
        <w:rPr>
          <w:szCs w:val="24"/>
        </w:rPr>
      </w:pPr>
      <w:r w:rsidRPr="00BE3AD7">
        <w:rPr>
          <w:sz w:val="23"/>
          <w:szCs w:val="23"/>
        </w:rPr>
        <w:t>Blas Galindo</w:t>
      </w:r>
      <w:r>
        <w:rPr>
          <w:rFonts w:ascii="TimesNewRomanPSMT" w:hAnsi="TimesNewRomanPSMT" w:cs="TimesNewRomanPSMT"/>
        </w:rPr>
        <w:t xml:space="preserv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Pr="00BE3AD7">
        <w:rPr>
          <w:sz w:val="23"/>
          <w:szCs w:val="23"/>
        </w:rPr>
        <w:t>Symphony No. 2</w:t>
      </w:r>
      <w:r>
        <w:rPr>
          <w:sz w:val="23"/>
          <w:szCs w:val="23"/>
        </w:rPr>
        <w:t xml:space="preserve"> </w:t>
      </w:r>
      <w:r>
        <w:rPr>
          <w:rFonts w:ascii="TimesNewRomanPSMT" w:hAnsi="TimesNewRomanPSMT" w:cs="TimesNewRomanPSMT"/>
        </w:rPr>
        <w:t>(</w:t>
      </w:r>
      <w:r w:rsidRPr="00BE3AD7">
        <w:rPr>
          <w:sz w:val="23"/>
          <w:szCs w:val="23"/>
        </w:rPr>
        <w:t>Louisville Symphony Orchestra</w:t>
      </w:r>
      <w:r>
        <w:rPr>
          <w:szCs w:val="24"/>
        </w:rPr>
        <w:t>;</w:t>
      </w:r>
    </w:p>
    <w:p w:rsidR="000A3B03" w:rsidRDefault="000A3B03" w:rsidP="000A3B03">
      <w:pPr>
        <w:ind w:left="2160" w:firstLine="720"/>
        <w:rPr>
          <w:rFonts w:ascii="TimesNewRomanPSMT" w:hAnsi="TimesNewRomanPSMT" w:cs="TimesNewRomanPSMT"/>
        </w:rPr>
      </w:pPr>
      <w:r w:rsidRPr="00BE3AD7">
        <w:rPr>
          <w:sz w:val="23"/>
          <w:szCs w:val="23"/>
        </w:rPr>
        <w:t>Jorge Mester, conductor</w:t>
      </w:r>
      <w:r w:rsidR="00753482">
        <w:rPr>
          <w:rFonts w:ascii="TimesNewRomanPSMT" w:hAnsi="TimesNewRomanPSMT" w:cs="TimesNewRomanPSMT"/>
        </w:rPr>
        <w:t>)</w:t>
      </w:r>
    </w:p>
    <w:p w:rsidR="000A3B03" w:rsidRDefault="000A3B03" w:rsidP="000A3B03">
      <w:pPr>
        <w:pStyle w:val="Default"/>
        <w:rPr>
          <w:b/>
        </w:rPr>
      </w:pPr>
    </w:p>
    <w:p w:rsidR="000A3B03" w:rsidRPr="00E61DD2" w:rsidRDefault="000A3B03" w:rsidP="000A3B03">
      <w:pPr>
        <w:rPr>
          <w:b/>
        </w:rPr>
      </w:pPr>
    </w:p>
    <w:p w:rsidR="0019568C" w:rsidRDefault="0019568C"/>
    <w:sectPr w:rsidR="00195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03"/>
    <w:rsid w:val="000A3B03"/>
    <w:rsid w:val="0019568C"/>
    <w:rsid w:val="00324914"/>
    <w:rsid w:val="00753482"/>
    <w:rsid w:val="00901928"/>
    <w:rsid w:val="00BE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89D8"/>
  <w15:chartTrackingRefBased/>
  <w15:docId w15:val="{E35E2EA0-DD00-440E-A0BD-F7D3AF51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B0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Estlin Usher</cp:lastModifiedBy>
  <cp:revision>3</cp:revision>
  <dcterms:created xsi:type="dcterms:W3CDTF">2018-10-19T20:27:00Z</dcterms:created>
  <dcterms:modified xsi:type="dcterms:W3CDTF">2019-02-13T16:48:00Z</dcterms:modified>
</cp:coreProperties>
</file>